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92" w:rsidRPr="005C4692" w:rsidRDefault="005C4692" w:rsidP="005C4692">
      <w:pPr>
        <w:spacing w:after="0" w:line="276" w:lineRule="auto"/>
        <w:jc w:val="right"/>
        <w:outlineLvl w:val="0"/>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Załącznik nr 2 do SIWZ</w:t>
      </w:r>
    </w:p>
    <w:p w:rsidR="005C4692" w:rsidRPr="005C4692" w:rsidRDefault="005C4692" w:rsidP="005C4692">
      <w:pPr>
        <w:spacing w:after="0" w:line="276" w:lineRule="auto"/>
        <w:outlineLvl w:val="0"/>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ZP.271.35.2018</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t xml:space="preserve"> </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t xml:space="preserve">FORMULARZ OFERTOWY WYKONAWCY </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Dane dotyczące wykonawcy</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Nazwa:</w:t>
      </w:r>
      <w:r w:rsidRPr="005C4692">
        <w:rPr>
          <w:rFonts w:ascii="Times New Roman" w:eastAsia="Times New Roman" w:hAnsi="Times New Roman" w:cs="Times New Roman"/>
          <w:bCs/>
          <w:sz w:val="20"/>
          <w:szCs w:val="20"/>
          <w:lang w:eastAsia="pl-PL"/>
        </w:rPr>
        <w:tab/>
        <w:t>................................................</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Siedziba:...............................................</w:t>
      </w:r>
      <w:r w:rsidRPr="005C4692">
        <w:rPr>
          <w:rFonts w:ascii="Times New Roman" w:eastAsia="Times New Roman" w:hAnsi="Times New Roman" w:cs="Times New Roman"/>
          <w:bCs/>
          <w:sz w:val="20"/>
          <w:szCs w:val="20"/>
          <w:lang w:eastAsia="pl-PL"/>
        </w:rPr>
        <w:tab/>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Adres poczty elektronicznej: ............................................ </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Adres do korespondencji: …………………………………………………………………………………………</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Numer telefonu:</w:t>
      </w:r>
      <w:r w:rsidRPr="005C4692">
        <w:rPr>
          <w:rFonts w:ascii="Times New Roman" w:eastAsia="Times New Roman" w:hAnsi="Times New Roman" w:cs="Times New Roman"/>
          <w:bCs/>
          <w:sz w:val="20"/>
          <w:szCs w:val="20"/>
          <w:lang w:eastAsia="pl-PL"/>
        </w:rPr>
        <w:tab/>
        <w:t xml:space="preserve">  ...................................... </w:t>
      </w:r>
      <w:r w:rsidRPr="005C4692">
        <w:rPr>
          <w:rFonts w:ascii="Times New Roman" w:eastAsia="Times New Roman" w:hAnsi="Times New Roman" w:cs="Times New Roman"/>
          <w:bCs/>
          <w:sz w:val="20"/>
          <w:szCs w:val="20"/>
          <w:lang w:eastAsia="pl-PL"/>
        </w:rPr>
        <w:tab/>
        <w:t>, Numer faksu:</w:t>
      </w:r>
      <w:r w:rsidRPr="005C4692">
        <w:rPr>
          <w:rFonts w:ascii="Times New Roman" w:eastAsia="Times New Roman" w:hAnsi="Times New Roman" w:cs="Times New Roman"/>
          <w:bCs/>
          <w:sz w:val="20"/>
          <w:szCs w:val="20"/>
          <w:lang w:eastAsia="pl-PL"/>
        </w:rPr>
        <w:tab/>
        <w:t xml:space="preserve"> ......................................</w:t>
      </w:r>
      <w:r w:rsidRPr="005C4692">
        <w:rPr>
          <w:rFonts w:ascii="Times New Roman" w:eastAsia="Times New Roman" w:hAnsi="Times New Roman" w:cs="Times New Roman"/>
          <w:bCs/>
          <w:sz w:val="20"/>
          <w:szCs w:val="20"/>
          <w:lang w:eastAsia="pl-PL"/>
        </w:rPr>
        <w:tab/>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Numer REGON:</w:t>
      </w:r>
      <w:r w:rsidRPr="005C4692">
        <w:rPr>
          <w:rFonts w:ascii="Times New Roman" w:eastAsia="Times New Roman" w:hAnsi="Times New Roman" w:cs="Times New Roman"/>
          <w:bCs/>
          <w:sz w:val="20"/>
          <w:szCs w:val="20"/>
          <w:lang w:eastAsia="pl-PL"/>
        </w:rPr>
        <w:tab/>
        <w:t>................................................    ,Numer NIP:</w:t>
      </w:r>
      <w:r w:rsidRPr="005C4692">
        <w:rPr>
          <w:rFonts w:ascii="Times New Roman" w:eastAsia="Times New Roman" w:hAnsi="Times New Roman" w:cs="Times New Roman"/>
          <w:bCs/>
          <w:sz w:val="20"/>
          <w:szCs w:val="20"/>
          <w:lang w:eastAsia="pl-PL"/>
        </w:rPr>
        <w:tab/>
        <w:t>................................................</w:t>
      </w:r>
      <w:r w:rsidRPr="005C4692">
        <w:rPr>
          <w:rFonts w:ascii="Times New Roman" w:eastAsia="Times New Roman" w:hAnsi="Times New Roman" w:cs="Times New Roman"/>
          <w:bCs/>
          <w:sz w:val="20"/>
          <w:szCs w:val="20"/>
          <w:lang w:eastAsia="pl-PL"/>
        </w:rPr>
        <w:tab/>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 xml:space="preserve">                                       Dane dotyczące Zamawiającego</w:t>
      </w:r>
    </w:p>
    <w:p w:rsidR="005C4692" w:rsidRPr="005C4692" w:rsidRDefault="005C4692" w:rsidP="005C4692">
      <w:pPr>
        <w:spacing w:after="0" w:line="240" w:lineRule="auto"/>
        <w:ind w:left="2124"/>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GMINA MAGNUSZEW</w:t>
      </w:r>
    </w:p>
    <w:p w:rsidR="005C4692" w:rsidRPr="005C4692" w:rsidRDefault="005C4692" w:rsidP="005C4692">
      <w:pPr>
        <w:spacing w:after="0" w:line="240" w:lineRule="auto"/>
        <w:ind w:left="2124"/>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bCs/>
          <w:sz w:val="20"/>
          <w:szCs w:val="20"/>
          <w:lang w:eastAsia="pl-PL"/>
        </w:rPr>
        <w:t>Ul.Saperów 24, 26-910 Magnuszew</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bCs/>
          <w:sz w:val="20"/>
          <w:szCs w:val="20"/>
          <w:lang w:eastAsia="pl-PL"/>
        </w:rPr>
        <w:t xml:space="preserve"> </w:t>
      </w:r>
      <w:r w:rsidRPr="005C4692">
        <w:rPr>
          <w:rFonts w:ascii="Times New Roman" w:eastAsia="Times New Roman" w:hAnsi="Times New Roman" w:cs="Times New Roman"/>
          <w:bCs/>
          <w:sz w:val="20"/>
          <w:szCs w:val="20"/>
          <w:lang w:eastAsia="pl-PL"/>
        </w:rPr>
        <w:t>Zobowiązania wykonawcy:</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Nawiązując do ogłoszenia o zamówieniu publicznym </w:t>
      </w:r>
      <w:r w:rsidRPr="005C4692">
        <w:rPr>
          <w:rFonts w:ascii="Times New Roman" w:eastAsia="Times New Roman" w:hAnsi="Times New Roman" w:cs="Times New Roman"/>
          <w:b/>
          <w:bCs/>
          <w:sz w:val="20"/>
          <w:szCs w:val="20"/>
          <w:lang w:eastAsia="pl-PL"/>
        </w:rPr>
        <w:t xml:space="preserve">pn: </w:t>
      </w:r>
      <w:r w:rsidRPr="005C4692">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5C4692">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I. </w:t>
      </w:r>
      <w:r w:rsidRPr="005C4692">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cena netto...........................zł/miesiąc, cena brutto.........................................zł/m-c, podatek VAT...........%</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II. Usługa najmu samochodu Śmieciarki od Zamawiającego wraz z obsługą (</w:t>
      </w:r>
      <w:r w:rsidRPr="005C4692">
        <w:rPr>
          <w:rFonts w:ascii="Times New Roman" w:eastAsia="Times New Roman" w:hAnsi="Times New Roman" w:cs="Times New Roman"/>
          <w:bCs/>
          <w:i/>
          <w:iCs/>
          <w:sz w:val="20"/>
          <w:szCs w:val="20"/>
          <w:lang w:eastAsia="pl-PL"/>
        </w:rPr>
        <w:t xml:space="preserve">brutto </w:t>
      </w:r>
      <w:r w:rsidRPr="005C4692">
        <w:rPr>
          <w:rFonts w:ascii="Times New Roman" w:eastAsia="Times New Roman" w:hAnsi="Times New Roman" w:cs="Times New Roman"/>
          <w:b/>
          <w:i/>
          <w:iCs/>
          <w:sz w:val="20"/>
          <w:szCs w:val="20"/>
          <w:lang w:eastAsia="pl-PL"/>
        </w:rPr>
        <w:t>nie niższa niż 21430,00zł/m-c)</w:t>
      </w:r>
      <w:r w:rsidRPr="005C4692">
        <w:rPr>
          <w:rFonts w:ascii="Times New Roman" w:eastAsia="Times New Roman" w:hAnsi="Times New Roman" w:cs="Times New Roman"/>
          <w:b/>
          <w:sz w:val="20"/>
          <w:szCs w:val="20"/>
          <w:lang w:eastAsia="pl-PL"/>
        </w:rPr>
        <w:t xml:space="preserve">: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cena netto..................................zł/miesiąc, cena brutto..................................zł/m-c, podatek VAT 23%</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III. cena  brutto ogółem</w:t>
      </w:r>
      <w:r w:rsidRPr="005C4692">
        <w:rPr>
          <w:rFonts w:ascii="Times New Roman" w:eastAsia="Times New Roman" w:hAnsi="Times New Roman" w:cs="Times New Roman"/>
          <w:bCs/>
          <w:sz w:val="20"/>
          <w:szCs w:val="20"/>
          <w:lang w:eastAsia="pl-PL"/>
        </w:rPr>
        <w:t xml:space="preserve"> (poz.I  </w:t>
      </w:r>
      <w:r w:rsidRPr="005C4692">
        <w:rPr>
          <w:rFonts w:ascii="Times New Roman" w:eastAsia="Times New Roman" w:hAnsi="Times New Roman" w:cs="Times New Roman"/>
          <w:bCs/>
          <w:i/>
          <w:sz w:val="20"/>
          <w:szCs w:val="20"/>
          <w:lang w:eastAsia="pl-PL"/>
        </w:rPr>
        <w:t xml:space="preserve">- </w:t>
      </w:r>
      <w:r w:rsidRPr="005C4692">
        <w:rPr>
          <w:rFonts w:ascii="Times New Roman" w:eastAsia="Times New Roman" w:hAnsi="Times New Roman" w:cs="Times New Roman"/>
          <w:bCs/>
          <w:sz w:val="20"/>
          <w:szCs w:val="20"/>
          <w:lang w:eastAsia="pl-PL"/>
        </w:rPr>
        <w:t xml:space="preserve"> poz.II) x 12 m-cy  = ..........zł, (słownie: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b/>
          <w:bCs/>
          <w:color w:val="000000"/>
          <w:sz w:val="20"/>
          <w:szCs w:val="20"/>
          <w:lang w:eastAsia="pl-PL"/>
        </w:rPr>
        <w:t xml:space="preserve">IV. </w:t>
      </w:r>
      <w:r w:rsidRPr="005C4692">
        <w:rPr>
          <w:rFonts w:ascii="Times New Roman" w:eastAsia="Times New Roman" w:hAnsi="Times New Roman" w:cs="Times New Roman"/>
          <w:b/>
          <w:bCs/>
          <w:sz w:val="20"/>
          <w:szCs w:val="20"/>
          <w:lang w:eastAsia="pl-PL"/>
        </w:rPr>
        <w:t>Termin płatności faktur: 30 dni / 14 dni*.</w:t>
      </w:r>
      <w:r w:rsidRPr="005C4692">
        <w:rPr>
          <w:rFonts w:ascii="Times New Roman" w:eastAsia="Times New Roman" w:hAnsi="Times New Roman" w:cs="Times New Roman"/>
          <w:b/>
          <w:bCs/>
          <w:color w:val="000000"/>
          <w:sz w:val="20"/>
          <w:szCs w:val="20"/>
          <w:lang w:eastAsia="pl-PL"/>
        </w:rPr>
        <w:t xml:space="preserv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b/>
          <w:bCs/>
          <w:color w:val="000000"/>
          <w:sz w:val="20"/>
          <w:szCs w:val="20"/>
          <w:lang w:eastAsia="pl-PL"/>
        </w:rPr>
        <w:t>V. Czas reakcji na zgłoszoną reklamację: 24godz,  48 godz.,   60 godz.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Oświadczam, że:</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1.Wykonam zamówienie publiczne w terminie od </w:t>
      </w:r>
      <w:r w:rsidRPr="005C4692">
        <w:rPr>
          <w:rFonts w:ascii="Times New Roman" w:eastAsia="Times New Roman" w:hAnsi="Times New Roman" w:cs="Times New Roman"/>
          <w:b/>
          <w:bCs/>
          <w:sz w:val="20"/>
          <w:szCs w:val="20"/>
          <w:lang w:eastAsia="pl-PL"/>
        </w:rPr>
        <w:t xml:space="preserve">1 stycznia 2019r </w:t>
      </w:r>
      <w:r w:rsidRPr="005C4692">
        <w:rPr>
          <w:rFonts w:ascii="Times New Roman" w:eastAsia="Times New Roman" w:hAnsi="Times New Roman" w:cs="Times New Roman"/>
          <w:bCs/>
          <w:sz w:val="20"/>
          <w:szCs w:val="20"/>
          <w:lang w:eastAsia="pl-PL"/>
        </w:rPr>
        <w:t xml:space="preserve">do dnia  </w:t>
      </w:r>
      <w:r w:rsidRPr="005C4692">
        <w:rPr>
          <w:rFonts w:ascii="Times New Roman" w:eastAsia="Times New Roman" w:hAnsi="Times New Roman" w:cs="Times New Roman"/>
          <w:b/>
          <w:sz w:val="20"/>
          <w:szCs w:val="20"/>
          <w:lang w:eastAsia="pl-PL"/>
        </w:rPr>
        <w:t xml:space="preserve">31 grudnia 2019r.  </w:t>
      </w:r>
    </w:p>
    <w:p w:rsidR="005C4692" w:rsidRPr="005C4692" w:rsidRDefault="005C4692" w:rsidP="005C46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Times New Roman" w:hAnsi="Times New Roman" w:cs="Times New Roman"/>
          <w:bCs/>
          <w:sz w:val="20"/>
          <w:szCs w:val="20"/>
          <w:lang w:eastAsia="pl-PL"/>
        </w:rPr>
        <w:t xml:space="preserve">2. </w:t>
      </w:r>
      <w:r w:rsidRPr="005C4692">
        <w:rPr>
          <w:rFonts w:ascii="Times New Roman" w:eastAsia="Calibri" w:hAnsi="Times New Roman" w:cs="Times New Roman"/>
          <w:color w:val="000000"/>
          <w:sz w:val="20"/>
          <w:szCs w:val="20"/>
        </w:rPr>
        <w:t>jestem małym, średnim, dużym przedsiębiorcą* (</w:t>
      </w:r>
      <w:r w:rsidRPr="005C4692">
        <w:rPr>
          <w:rFonts w:ascii="Times New Roman" w:eastAsia="Calibri" w:hAnsi="Times New Roman" w:cs="Times New Roman"/>
          <w:b/>
          <w:i/>
          <w:color w:val="000000"/>
          <w:sz w:val="20"/>
          <w:szCs w:val="20"/>
        </w:rPr>
        <w:t>niepotrzebne skreślić</w:t>
      </w:r>
      <w:r w:rsidRPr="005C4692">
        <w:rPr>
          <w:rFonts w:ascii="Times New Roman" w:eastAsia="Calibri" w:hAnsi="Times New Roman" w:cs="Times New Roman"/>
          <w:color w:val="000000"/>
          <w:sz w:val="20"/>
          <w:szCs w:val="20"/>
        </w:rPr>
        <w:t>)</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3.</w:t>
      </w:r>
      <w:r w:rsidRPr="005C4692">
        <w:rPr>
          <w:rFonts w:ascii="Times New Roman" w:eastAsia="Calibri" w:hAnsi="Times New Roman" w:cs="Times New Roman"/>
          <w:color w:val="000000"/>
          <w:sz w:val="20"/>
          <w:szCs w:val="20"/>
        </w:rPr>
        <w:t xml:space="preserve"> </w:t>
      </w:r>
      <w:r w:rsidRPr="005C4692">
        <w:rPr>
          <w:rFonts w:ascii="Times New Roman" w:eastAsia="Times New Roman" w:hAnsi="Times New Roman" w:cs="Times New Roman"/>
          <w:bCs/>
          <w:sz w:val="20"/>
          <w:szCs w:val="20"/>
          <w:lang w:eastAsia="pl-PL"/>
        </w:rPr>
        <w:t>Osoba / osoby do kontaktów z Zamawiającym odpowiedzialne za wykonanie zobowiązań umowy:</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 .......... .......... ......... .......... tel. kontaktowy, faks: .......... .......... ..........  zakres odpowiedzialności</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Pełnomocnik w przypadku składania oferty wspólnej</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Nazwisko, imię ......................................................... Telefon..............................Fax......................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5C4692" w:rsidRPr="005C4692" w:rsidRDefault="005C4692" w:rsidP="005C4692">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4. Oświadczamy, że uważamy się za związanych z ofertą przez czas wskazany w siwz.</w:t>
      </w:r>
    </w:p>
    <w:p w:rsidR="005C4692" w:rsidRPr="005C4692" w:rsidRDefault="005C4692" w:rsidP="005C4692">
      <w:pPr>
        <w:spacing w:line="240" w:lineRule="auto"/>
        <w:jc w:val="both"/>
        <w:rPr>
          <w:rFonts w:ascii="Times New Roman" w:hAnsi="Times New Roman" w:cs="Times New Roman"/>
          <w:sz w:val="20"/>
          <w:szCs w:val="20"/>
        </w:rPr>
      </w:pPr>
      <w:r w:rsidRPr="005C4692">
        <w:rPr>
          <w:rFonts w:ascii="Times New Roman" w:eastAsia="Times New Roman" w:hAnsi="Times New Roman" w:cs="Times New Roman"/>
          <w:bCs/>
          <w:sz w:val="20"/>
          <w:szCs w:val="20"/>
          <w:lang w:eastAsia="pl-PL"/>
        </w:rPr>
        <w:t xml:space="preserve">5. </w:t>
      </w:r>
      <w:r w:rsidRPr="005C4692">
        <w:rPr>
          <w:rFonts w:ascii="Times New Roman" w:hAnsi="Times New Roman" w:cs="Times New Roman"/>
          <w:sz w:val="20"/>
          <w:szCs w:val="20"/>
        </w:rPr>
        <w:t>Odbiór odpadów zgodnie z zaakceptowanym harmonogramem</w:t>
      </w:r>
    </w:p>
    <w:p w:rsidR="005C4692" w:rsidRPr="005C4692" w:rsidRDefault="005C4692" w:rsidP="005C4692">
      <w:pPr>
        <w:spacing w:before="100" w:beforeAutospacing="1" w:after="0" w:line="240" w:lineRule="auto"/>
        <w:rPr>
          <w:rFonts w:ascii="Times New Roman" w:eastAsia="Times New Roman" w:hAnsi="Times New Roman" w:cs="Times New Roman"/>
          <w:bCs/>
          <w:sz w:val="20"/>
          <w:szCs w:val="20"/>
          <w:lang w:eastAsia="pl-PL"/>
        </w:rPr>
      </w:pPr>
      <w:r w:rsidRPr="005C4692">
        <w:rPr>
          <w:rFonts w:ascii="Times New Roman" w:hAnsi="Times New Roman" w:cs="Times New Roman"/>
          <w:color w:val="000000"/>
          <w:sz w:val="20"/>
          <w:szCs w:val="20"/>
        </w:rPr>
        <w:t>6.</w:t>
      </w:r>
      <w:r w:rsidRPr="005C4692">
        <w:rPr>
          <w:rFonts w:ascii="Times New Roman" w:eastAsia="Times New Roman" w:hAnsi="Times New Roman" w:cs="Times New Roman"/>
          <w:bCs/>
          <w:sz w:val="20"/>
          <w:szCs w:val="20"/>
          <w:lang w:eastAsia="pl-PL"/>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5C4692" w:rsidRPr="005C4692" w:rsidRDefault="005C4692" w:rsidP="005C4692">
      <w:pPr>
        <w:spacing w:before="100" w:beforeAutospacing="1" w:after="100" w:afterAutospacing="1" w:line="240" w:lineRule="auto"/>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7. Następującą część zamówienia ………………………………………………………………                             (</w:t>
      </w:r>
      <w:r w:rsidRPr="005C4692">
        <w:rPr>
          <w:rFonts w:ascii="Times New Roman" w:hAnsi="Times New Roman" w:cs="Times New Roman"/>
          <w:i/>
          <w:color w:val="000000"/>
          <w:sz w:val="20"/>
          <w:szCs w:val="20"/>
        </w:rPr>
        <w:t>określenie części zamówienia</w:t>
      </w:r>
      <w:r w:rsidRPr="005C4692">
        <w:rPr>
          <w:rFonts w:ascii="Times New Roman" w:hAnsi="Times New Roman" w:cs="Times New Roman"/>
          <w:color w:val="000000"/>
          <w:sz w:val="20"/>
          <w:szCs w:val="20"/>
        </w:rPr>
        <w:t xml:space="preserve">)  zamierzam powierzyć następującym podwykonawcom: </w:t>
      </w:r>
    </w:p>
    <w:p w:rsidR="005C4692" w:rsidRPr="005C4692" w:rsidRDefault="005C4692" w:rsidP="005C4692">
      <w:pPr>
        <w:spacing w:before="100" w:beforeAutospacing="1" w:after="0" w:line="240" w:lineRule="auto"/>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w:t>
      </w:r>
    </w:p>
    <w:p w:rsidR="005C4692" w:rsidRPr="005C4692" w:rsidRDefault="005C4692" w:rsidP="005C4692">
      <w:pPr>
        <w:spacing w:after="0" w:line="240" w:lineRule="auto"/>
        <w:jc w:val="both"/>
        <w:rPr>
          <w:rFonts w:ascii="Times New Roman" w:hAnsi="Times New Roman" w:cs="Times New Roman"/>
          <w:i/>
          <w:color w:val="000000"/>
          <w:sz w:val="20"/>
          <w:szCs w:val="20"/>
        </w:rPr>
      </w:pPr>
      <w:r w:rsidRPr="005C4692">
        <w:rPr>
          <w:rFonts w:ascii="Times New Roman" w:hAnsi="Times New Roman" w:cs="Times New Roman"/>
          <w:i/>
          <w:color w:val="000000"/>
          <w:sz w:val="20"/>
          <w:szCs w:val="20"/>
        </w:rPr>
        <w:t xml:space="preserve">                                        (nazwy i adresy podwykonawców)</w:t>
      </w:r>
    </w:p>
    <w:p w:rsidR="005C4692" w:rsidRPr="005C4692" w:rsidRDefault="005C4692" w:rsidP="005C4692">
      <w:pPr>
        <w:spacing w:after="0" w:line="240" w:lineRule="auto"/>
        <w:jc w:val="both"/>
        <w:rPr>
          <w:rFonts w:ascii="Times New Roman" w:hAnsi="Times New Roman" w:cs="Times New Roman"/>
          <w:color w:val="000000"/>
          <w:sz w:val="20"/>
          <w:szCs w:val="20"/>
        </w:rPr>
      </w:pPr>
    </w:p>
    <w:p w:rsidR="005C4692" w:rsidRPr="005C4692" w:rsidRDefault="005C4692" w:rsidP="005C4692">
      <w:pPr>
        <w:spacing w:after="0" w:line="240" w:lineRule="auto"/>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8.Oświadczamy,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b/>
          <w:bCs/>
          <w:color w:val="000000"/>
          <w:sz w:val="20"/>
          <w:szCs w:val="20"/>
        </w:rPr>
        <w:t>Informacja dot. powstania u Zamawiającego obowiązku podatkowego:</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color w:val="000000"/>
          <w:sz w:val="20"/>
          <w:szCs w:val="20"/>
        </w:rPr>
        <w:t>9.</w:t>
      </w:r>
      <w:r w:rsidRPr="005C4692">
        <w:rPr>
          <w:rFonts w:ascii="Times New Roman" w:eastAsia="Calibri" w:hAnsi="Times New Roman" w:cs="Times New Roman"/>
          <w:spacing w:val="-14"/>
          <w:sz w:val="20"/>
          <w:szCs w:val="20"/>
        </w:rPr>
        <w:t xml:space="preserve"> </w:t>
      </w:r>
      <w:r w:rsidRPr="005C4692">
        <w:rPr>
          <w:rFonts w:ascii="Times New Roman" w:eastAsia="Calibri" w:hAnsi="Times New Roman" w:cs="Times New Roman"/>
          <w:sz w:val="20"/>
          <w:szCs w:val="20"/>
        </w:rPr>
        <w:t>Wykonawca informuje, że (zaznaczyć właściwe):</w:t>
      </w: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sz w:val="20"/>
          <w:szCs w:val="20"/>
        </w:rPr>
        <w:lastRenderedPageBreak/>
        <w:t>□   wybór oferty nie będzie prowadzić do powstania u zamawiającego obowiązku podatkowego,</w:t>
      </w: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5C4692" w:rsidRPr="005C4692" w:rsidRDefault="005C4692" w:rsidP="005C4692">
      <w:pPr>
        <w:spacing w:line="256" w:lineRule="auto"/>
        <w:rPr>
          <w:rFonts w:ascii="Times New Roman" w:eastAsia="Calibri" w:hAnsi="Times New Roman" w:cs="Times New Roman"/>
          <w:sz w:val="20"/>
          <w:szCs w:val="20"/>
        </w:rPr>
      </w:pPr>
      <w:r w:rsidRPr="005C4692">
        <w:rPr>
          <w:rFonts w:ascii="Times New Roman" w:eastAsia="Calibri" w:hAnsi="Times New Roman" w:cs="Times New Roman"/>
          <w:sz w:val="20"/>
          <w:szCs w:val="20"/>
          <w:lang w:val="en-US"/>
        </w:rPr>
        <w:t>10. Po</w:t>
      </w:r>
      <w:r w:rsidRPr="005C4692">
        <w:rPr>
          <w:rFonts w:ascii="Times New Roman" w:eastAsia="Calibri" w:hAnsi="Times New Roman" w:cs="Times New Roman"/>
          <w:sz w:val="20"/>
          <w:szCs w:val="20"/>
          <w:highlight w:val="white"/>
        </w:rPr>
        <w:t>świadczam wniesienie wadium w wysokości: ....................................., w formie: ........................................... Bank i numer konta, na które ma zostać zwrócone wadium:………………………..….</w:t>
      </w:r>
      <w:r w:rsidRPr="005C4692">
        <w:rPr>
          <w:rFonts w:ascii="Times New Roman" w:eastAsia="Calibri" w:hAnsi="Times New Roman" w:cs="Times New Roman"/>
          <w:sz w:val="20"/>
          <w:szCs w:val="20"/>
          <w:lang w:val="en-US"/>
        </w:rPr>
        <w:t xml:space="preserve">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11. Spos</w:t>
      </w:r>
      <w:r w:rsidRPr="005C4692">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5C4692">
        <w:rPr>
          <w:rFonts w:ascii="Times New Roman" w:eastAsia="Calibri" w:hAnsi="Times New Roman" w:cs="Times New Roman"/>
          <w:color w:val="000000"/>
          <w:sz w:val="20"/>
          <w:szCs w:val="20"/>
        </w:rPr>
        <w:t xml:space="preserve">  </w:t>
      </w:r>
    </w:p>
    <w:p w:rsidR="005C4692" w:rsidRPr="005C4692" w:rsidRDefault="005C4692" w:rsidP="005C4692">
      <w:pPr>
        <w:spacing w:line="254" w:lineRule="auto"/>
        <w:jc w:val="both"/>
        <w:rPr>
          <w:rFonts w:ascii="Times New Roman" w:hAnsi="Times New Roman" w:cs="Times New Roman"/>
          <w:b/>
          <w:sz w:val="20"/>
          <w:szCs w:val="20"/>
        </w:rPr>
      </w:pPr>
      <w:r w:rsidRPr="005C4692">
        <w:rPr>
          <w:rFonts w:ascii="Times New Roman" w:eastAsia="Calibri" w:hAnsi="Times New Roman" w:cs="Times New Roman"/>
          <w:sz w:val="20"/>
          <w:szCs w:val="20"/>
        </w:rPr>
        <w:t xml:space="preserve">12. </w:t>
      </w:r>
      <w:r w:rsidRPr="005C4692">
        <w:rPr>
          <w:rFonts w:ascii="Times New Roman" w:hAnsi="Times New Roman" w:cs="Times New Roman"/>
          <w:b/>
          <w:bCs/>
          <w:sz w:val="20"/>
          <w:szCs w:val="20"/>
        </w:rPr>
        <w:t xml:space="preserve">Czy wykonawca jest mikroprzedsiębiorstwem bądź małym lub średnim przedsiębiorstwem? </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5C4692">
        <w:rPr>
          <w:rFonts w:ascii="Times New Roman" w:eastAsia="Calibri" w:hAnsi="Times New Roman" w:cs="Times New Roman"/>
          <w:b/>
          <w:color w:val="000000"/>
          <w:sz w:val="20"/>
          <w:szCs w:val="20"/>
        </w:rPr>
        <w:t xml:space="preserve">           Tak </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color w:val="000000"/>
          <w:sz w:val="20"/>
          <w:szCs w:val="20"/>
        </w:rPr>
      </w:pPr>
      <w:r w:rsidRPr="005C4692">
        <w:rPr>
          <w:rFonts w:ascii="Times New Roman" w:eastAsia="Calibri" w:hAnsi="Times New Roman" w:cs="Times New Roman"/>
          <w:b/>
          <w:color w:val="000000"/>
          <w:sz w:val="20"/>
          <w:szCs w:val="20"/>
        </w:rPr>
        <w:t xml:space="preserve">           Nie</w:t>
      </w:r>
      <w:r w:rsidRPr="005C4692">
        <w:rPr>
          <w:rFonts w:ascii="Times New Roman" w:eastAsia="Calibri" w:hAnsi="Times New Roman" w:cs="Times New Roman"/>
          <w:color w:val="000000"/>
          <w:sz w:val="20"/>
          <w:szCs w:val="20"/>
        </w:rPr>
        <w:t xml:space="preserve"> (niepotrzebne skreślić) </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C4692">
        <w:rPr>
          <w:rFonts w:ascii="Times New Roman" w:eastAsia="Calibri" w:hAnsi="Times New Roman" w:cs="Times New Roman"/>
          <w:i/>
          <w:color w:val="000000"/>
          <w:sz w:val="20"/>
          <w:szCs w:val="20"/>
        </w:rPr>
        <w:t>Zgodnie z artykułem 2 załącznika nr I do rozporządzenia Komisji (UE) nr 651/2014 z dnia 17 czerwca 2014 r.:</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C4692">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C4692">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5C4692" w:rsidRPr="005C4692" w:rsidRDefault="005C4692" w:rsidP="005C4692">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5C4692">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5C4692" w:rsidRPr="005C4692" w:rsidRDefault="005C4692" w:rsidP="005C4692">
      <w:pPr>
        <w:spacing w:line="252" w:lineRule="auto"/>
        <w:rPr>
          <w:rFonts w:ascii="Times New Roman" w:eastAsia="Calibri" w:hAnsi="Times New Roman" w:cs="Times New Roman"/>
          <w:color w:val="000000"/>
          <w:sz w:val="20"/>
          <w:szCs w:val="20"/>
        </w:rPr>
      </w:pPr>
      <w:r w:rsidRPr="005C4692">
        <w:rPr>
          <w:rFonts w:ascii="Times New Roman" w:eastAsia="Calibri" w:hAnsi="Times New Roman" w:cs="Times New Roman"/>
          <w:sz w:val="20"/>
          <w:szCs w:val="20"/>
          <w:lang w:val="en-US"/>
        </w:rPr>
        <w:t>13.</w:t>
      </w:r>
      <w:r w:rsidRPr="005C4692">
        <w:rPr>
          <w:rFonts w:ascii="Times New Roman" w:eastAsia="Calibri" w:hAnsi="Times New Roman" w:cs="Times New Roman"/>
          <w:b/>
          <w:bCs/>
          <w:color w:val="000000"/>
          <w:sz w:val="20"/>
          <w:szCs w:val="20"/>
        </w:rPr>
        <w:t xml:space="preserve">Dokumenty - </w:t>
      </w:r>
      <w:r w:rsidRPr="005C4692">
        <w:rPr>
          <w:rFonts w:ascii="Times New Roman" w:eastAsia="Calibri" w:hAnsi="Times New Roman" w:cs="Times New Roman"/>
          <w:color w:val="000000"/>
          <w:sz w:val="20"/>
          <w:szCs w:val="20"/>
        </w:rPr>
        <w:t xml:space="preserve">Na potwierdzenie spełnienia wymagań do oferty załączam: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 .......... .......... .......... .......... .......... .......... ..........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 xml:space="preserve">.......... .......... .......... .......... .......... .......... .......... .......... ..........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 xml:space="preserve">.......... .......... .......... .......... .......... .......... .......... .......... ..........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 xml:space="preserve">.......... .......... .......... .......... .......... .......... .......... .......... .......... </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5C4692">
        <w:rPr>
          <w:rFonts w:ascii="Times New Roman" w:eastAsia="Calibri" w:hAnsi="Times New Roman" w:cs="Times New Roman"/>
          <w:color w:val="000000"/>
          <w:sz w:val="20"/>
          <w:szCs w:val="20"/>
        </w:rPr>
        <w:t xml:space="preserve">.......... .......... .......... .......... .......... .......... .......... .......... .......... </w:t>
      </w:r>
    </w:p>
    <w:p w:rsidR="005C4692" w:rsidRPr="005C4692" w:rsidRDefault="005C4692" w:rsidP="005C469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5C4692">
        <w:rPr>
          <w:rFonts w:ascii="Times New Roman" w:eastAsia="Calibri" w:hAnsi="Times New Roman" w:cs="Times New Roman"/>
          <w:b/>
          <w:bCs/>
          <w:color w:val="000000"/>
          <w:sz w:val="20"/>
          <w:szCs w:val="20"/>
        </w:rPr>
        <w:t xml:space="preserve">14. </w:t>
      </w:r>
      <w:r w:rsidRPr="005C4692">
        <w:rPr>
          <w:rFonts w:ascii="Times New Roman" w:eastAsiaTheme="minorEastAsia" w:hAnsi="Times New Roman" w:cs="Times New Roman"/>
          <w:sz w:val="20"/>
          <w:szCs w:val="20"/>
          <w:lang w:eastAsia="pl-PL"/>
        </w:rPr>
        <w:t>Sk</w:t>
      </w:r>
      <w:r w:rsidRPr="005C4692">
        <w:rPr>
          <w:rFonts w:ascii="Times New Roman" w:eastAsia="Times New Roman" w:hAnsi="Times New Roman" w:cs="Times New Roman"/>
          <w:sz w:val="20"/>
          <w:szCs w:val="20"/>
          <w:lang w:eastAsia="pl-PL"/>
        </w:rPr>
        <w:t>ładając ofertę w przetargu na w.w zadanie o</w:t>
      </w:r>
      <w:r w:rsidRPr="005C4692">
        <w:rPr>
          <w:rFonts w:ascii="Times New Roman" w:eastAsia="Times New Roman" w:hAnsi="Times New Roman" w:cs="Times New Roman"/>
          <w:spacing w:val="-5"/>
          <w:sz w:val="20"/>
          <w:szCs w:val="20"/>
          <w:lang w:eastAsia="pl-PL"/>
        </w:rPr>
        <w:t>świadczam, że wypełniłem obowiązki informacyjne przewidziane wart. 13 lub art. 14 ROD0</w:t>
      </w:r>
      <w:r w:rsidRPr="005C4692">
        <w:rPr>
          <w:rFonts w:ascii="Times New Roman" w:eastAsia="Times New Roman" w:hAnsi="Times New Roman" w:cs="Times New Roman"/>
          <w:spacing w:val="-5"/>
          <w:sz w:val="20"/>
          <w:szCs w:val="20"/>
          <w:vertAlign w:val="superscript"/>
          <w:lang w:eastAsia="pl-PL"/>
        </w:rPr>
        <w:t xml:space="preserve">1) </w:t>
      </w:r>
      <w:r w:rsidRPr="005C4692">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5C4692">
        <w:rPr>
          <w:rFonts w:ascii="Times New Roman" w:eastAsia="Times New Roman" w:hAnsi="Times New Roman" w:cs="Times New Roman"/>
          <w:spacing w:val="-3"/>
          <w:sz w:val="20"/>
          <w:szCs w:val="20"/>
          <w:lang w:eastAsia="pl-PL"/>
        </w:rPr>
        <w:t>celu ubiegania się o udzielenie zamówienia publicznego w niniejszym postępowaniu.*</w:t>
      </w:r>
    </w:p>
    <w:p w:rsidR="005C4692" w:rsidRPr="005C4692" w:rsidRDefault="005C4692" w:rsidP="005C4692">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5C4692">
        <w:rPr>
          <w:rFonts w:ascii="Times New Roman" w:eastAsiaTheme="minorEastAsia" w:hAnsi="Times New Roman" w:cs="Times New Roman"/>
          <w:i/>
          <w:spacing w:val="-1"/>
          <w:sz w:val="20"/>
          <w:szCs w:val="20"/>
          <w:lang w:eastAsia="pl-PL"/>
        </w:rPr>
        <w:t>* W przypadku gdy wykonawca nie przekazuje danych osobowych innych ni</w:t>
      </w:r>
      <w:r w:rsidRPr="005C4692">
        <w:rPr>
          <w:rFonts w:ascii="Times New Roman" w:eastAsia="Times New Roman" w:hAnsi="Times New Roman" w:cs="Times New Roman"/>
          <w:i/>
          <w:spacing w:val="-1"/>
          <w:sz w:val="20"/>
          <w:szCs w:val="20"/>
          <w:lang w:eastAsia="pl-PL"/>
        </w:rPr>
        <w:t xml:space="preserve">ż bezpośrednio jego dotyczących lub </w:t>
      </w:r>
      <w:r w:rsidRPr="005C4692">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5C4692">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5C4692" w:rsidRPr="005C4692" w:rsidRDefault="005C4692" w:rsidP="005C469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5C4692" w:rsidRPr="005C4692" w:rsidTr="00A7200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 xml:space="preserve">Nazwisko i imię </w:t>
            </w:r>
          </w:p>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osoby (osób) upoważnionej(ych)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Podpis(y) osoby(osób) upoważnionej(ych)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Pieczęć(cie)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Miejscowość</w:t>
            </w:r>
          </w:p>
          <w:p w:rsidR="005C4692" w:rsidRPr="005C4692" w:rsidRDefault="005C4692" w:rsidP="005C4692">
            <w:pPr>
              <w:spacing w:after="0" w:line="240" w:lineRule="auto"/>
              <w:jc w:val="center"/>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i  data</w:t>
            </w:r>
          </w:p>
        </w:tc>
      </w:tr>
      <w:tr w:rsidR="005C4692" w:rsidRPr="005C4692" w:rsidTr="00A7200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ind w:firstLine="708"/>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16"/>
                <w:szCs w:val="16"/>
                <w:lang w:eastAsia="pl-PL"/>
              </w:rPr>
            </w:pPr>
          </w:p>
        </w:tc>
      </w:tr>
    </w:tbl>
    <w:p w:rsidR="005C4692" w:rsidRPr="005C4692" w:rsidRDefault="005C4692" w:rsidP="005C4692">
      <w:pPr>
        <w:spacing w:after="0" w:line="240" w:lineRule="auto"/>
        <w:rPr>
          <w:rFonts w:ascii="Times New Roman" w:eastAsia="Times New Roman" w:hAnsi="Times New Roman" w:cs="Times New Roman"/>
          <w:bCs/>
          <w:sz w:val="16"/>
          <w:szCs w:val="16"/>
          <w:lang w:eastAsia="pl-PL"/>
        </w:rPr>
      </w:pPr>
      <w:r w:rsidRPr="005C4692">
        <w:rPr>
          <w:rFonts w:ascii="Times New Roman" w:eastAsia="Times New Roman" w:hAnsi="Times New Roman" w:cs="Times New Roman"/>
          <w:bCs/>
          <w:sz w:val="16"/>
          <w:szCs w:val="16"/>
          <w:lang w:eastAsia="pl-PL"/>
        </w:rPr>
        <w:t>* - niepotrzebne skreślić</w:t>
      </w:r>
    </w:p>
    <w:p w:rsidR="005C4692" w:rsidRPr="005C4692" w:rsidRDefault="005C4692" w:rsidP="005C4692">
      <w:pPr>
        <w:tabs>
          <w:tab w:val="left" w:leader="dot" w:pos="9360"/>
        </w:tabs>
        <w:spacing w:after="0" w:line="276" w:lineRule="auto"/>
        <w:ind w:left="5110" w:right="23"/>
        <w:rPr>
          <w:rFonts w:ascii="Arial" w:eastAsia="Times New Roman" w:hAnsi="Arial" w:cs="Arial"/>
          <w:b/>
          <w:bCs/>
          <w:sz w:val="20"/>
          <w:szCs w:val="20"/>
          <w:lang w:eastAsia="pl-PL"/>
        </w:rPr>
      </w:pPr>
    </w:p>
    <w:p w:rsidR="005C4692" w:rsidRPr="005C4692" w:rsidRDefault="005C4692" w:rsidP="005C4692">
      <w:pPr>
        <w:spacing w:after="0" w:line="276" w:lineRule="auto"/>
        <w:jc w:val="center"/>
        <w:rPr>
          <w:rFonts w:ascii="Arial" w:eastAsia="Times New Roman" w:hAnsi="Arial" w:cs="Arial"/>
          <w:b/>
          <w:bCs/>
          <w:sz w:val="20"/>
          <w:szCs w:val="20"/>
          <w:lang w:eastAsia="pl-PL"/>
        </w:rPr>
      </w:pPr>
    </w:p>
    <w:p w:rsidR="005C4692" w:rsidRPr="005C4692" w:rsidRDefault="005C4692" w:rsidP="005C4692">
      <w:pPr>
        <w:spacing w:after="0" w:line="276" w:lineRule="auto"/>
        <w:jc w:val="center"/>
        <w:rPr>
          <w:rFonts w:ascii="Arial" w:eastAsia="Times New Roman" w:hAnsi="Arial" w:cs="Arial"/>
          <w:b/>
          <w:bCs/>
          <w:sz w:val="20"/>
          <w:szCs w:val="20"/>
          <w:lang w:eastAsia="pl-PL"/>
        </w:rPr>
      </w:pPr>
    </w:p>
    <w:p w:rsidR="005C4692" w:rsidRPr="005C4692" w:rsidRDefault="005C4692" w:rsidP="005C4692">
      <w:pPr>
        <w:spacing w:after="0" w:line="276" w:lineRule="auto"/>
        <w:jc w:val="center"/>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jc w:val="center"/>
        <w:rPr>
          <w:rFonts w:ascii="Times New Roman" w:eastAsia="Times New Roman" w:hAnsi="Times New Roman" w:cs="Times New Roman"/>
          <w:b/>
          <w:bCs/>
          <w:sz w:val="20"/>
          <w:szCs w:val="20"/>
          <w:lang w:eastAsia="pl-PL"/>
        </w:rPr>
      </w:pPr>
    </w:p>
    <w:p w:rsidR="005C4692" w:rsidRPr="005C4692" w:rsidRDefault="005C4692" w:rsidP="005C4692">
      <w:pPr>
        <w:spacing w:after="0" w:line="276" w:lineRule="auto"/>
        <w:jc w:val="right"/>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Załącznik nr 3 do SIWZ</w:t>
      </w: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5C4692" w:rsidRPr="005C4692" w:rsidRDefault="005C4692" w:rsidP="005C469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C4692" w:rsidRPr="005C4692" w:rsidRDefault="005C4692" w:rsidP="005C4692">
      <w:pPr>
        <w:spacing w:after="0" w:line="276" w:lineRule="auto"/>
        <w:ind w:left="4253" w:right="23"/>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bCs/>
          <w:sz w:val="20"/>
          <w:szCs w:val="20"/>
          <w:lang w:eastAsia="pl-PL"/>
        </w:rPr>
        <w:t>Zamawiający</w:t>
      </w:r>
      <w:r w:rsidRPr="005C4692">
        <w:rPr>
          <w:rFonts w:ascii="Times New Roman" w:eastAsia="Times New Roman" w:hAnsi="Times New Roman" w:cs="Times New Roman"/>
          <w:b/>
          <w:sz w:val="20"/>
          <w:szCs w:val="20"/>
          <w:lang w:eastAsia="pl-PL"/>
        </w:rPr>
        <w:t>:</w:t>
      </w:r>
    </w:p>
    <w:p w:rsidR="005C4692" w:rsidRPr="005C4692" w:rsidRDefault="005C4692" w:rsidP="005C4692">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5C4692">
        <w:rPr>
          <w:rFonts w:ascii="Times New Roman" w:eastAsia="Times New Roman" w:hAnsi="Times New Roman" w:cs="Times New Roman"/>
          <w:b/>
          <w:sz w:val="24"/>
          <w:szCs w:val="24"/>
          <w:lang w:eastAsia="pl-PL"/>
        </w:rPr>
        <w:t>Gmina  Magnuszew,</w:t>
      </w:r>
    </w:p>
    <w:p w:rsidR="005C4692" w:rsidRPr="005C4692" w:rsidRDefault="005C4692" w:rsidP="005C4692">
      <w:pPr>
        <w:spacing w:after="0" w:line="240" w:lineRule="auto"/>
        <w:ind w:left="3398"/>
        <w:rPr>
          <w:rFonts w:ascii="Times New Roman" w:eastAsia="Times New Roman" w:hAnsi="Times New Roman" w:cs="Times New Roman"/>
          <w:b/>
          <w:sz w:val="24"/>
          <w:szCs w:val="24"/>
          <w:lang w:eastAsia="pl-PL"/>
        </w:rPr>
      </w:pPr>
      <w:r w:rsidRPr="005C4692">
        <w:rPr>
          <w:rFonts w:ascii="Times New Roman" w:eastAsia="Times New Roman" w:hAnsi="Times New Roman" w:cs="Times New Roman"/>
          <w:b/>
          <w:sz w:val="24"/>
          <w:szCs w:val="24"/>
          <w:lang w:eastAsia="pl-PL"/>
        </w:rPr>
        <w:t xml:space="preserve">                                   ul. Saperów 24,  </w:t>
      </w:r>
    </w:p>
    <w:p w:rsidR="005C4692" w:rsidRPr="005C4692" w:rsidRDefault="005C4692" w:rsidP="005C4692">
      <w:pPr>
        <w:spacing w:after="0" w:line="240" w:lineRule="auto"/>
        <w:ind w:left="3398"/>
        <w:jc w:val="center"/>
        <w:rPr>
          <w:rFonts w:ascii="Times New Roman" w:eastAsia="Times New Roman" w:hAnsi="Times New Roman" w:cs="Times New Roman"/>
          <w:b/>
          <w:sz w:val="24"/>
          <w:szCs w:val="24"/>
          <w:lang w:eastAsia="pl-PL"/>
        </w:rPr>
      </w:pPr>
      <w:r w:rsidRPr="005C4692">
        <w:rPr>
          <w:rFonts w:ascii="Times New Roman" w:eastAsia="Times New Roman" w:hAnsi="Times New Roman" w:cs="Times New Roman"/>
          <w:b/>
          <w:sz w:val="24"/>
          <w:szCs w:val="24"/>
          <w:lang w:eastAsia="pl-PL"/>
        </w:rPr>
        <w:t>26-910 Magnuszew</w:t>
      </w: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Wykonawca:</w:t>
      </w: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p>
    <w:p w:rsidR="005C4692" w:rsidRPr="005C4692" w:rsidRDefault="005C4692" w:rsidP="005C4692">
      <w:pPr>
        <w:spacing w:after="0" w:line="276" w:lineRule="auto"/>
        <w:rPr>
          <w:rFonts w:ascii="Times New Roman" w:eastAsia="Times New Roman" w:hAnsi="Times New Roman" w:cs="Times New Roman"/>
          <w:i/>
          <w:sz w:val="20"/>
          <w:szCs w:val="20"/>
          <w:lang w:eastAsia="pl-PL"/>
        </w:rPr>
      </w:pPr>
    </w:p>
    <w:p w:rsidR="005C4692" w:rsidRPr="005C4692" w:rsidRDefault="005C4692" w:rsidP="005C4692">
      <w:pPr>
        <w:spacing w:after="0" w:line="276" w:lineRule="auto"/>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(pełna nazwa/firma, adres, w zależności od podmiotu: NIP/PESEL, KRS/CEiDG)</w:t>
      </w:r>
    </w:p>
    <w:p w:rsidR="005C4692" w:rsidRPr="005C4692" w:rsidRDefault="005C4692" w:rsidP="005C4692">
      <w:pPr>
        <w:spacing w:after="0" w:line="276" w:lineRule="auto"/>
        <w:rPr>
          <w:rFonts w:ascii="Times New Roman" w:eastAsia="Times New Roman" w:hAnsi="Times New Roman" w:cs="Times New Roman"/>
          <w:sz w:val="20"/>
          <w:szCs w:val="20"/>
          <w:u w:val="single"/>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reprezentowany przez:</w:t>
      </w: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___________________________________________________________________</w:t>
      </w:r>
    </w:p>
    <w:p w:rsidR="005C4692" w:rsidRPr="005C4692" w:rsidRDefault="005C4692" w:rsidP="005C4692">
      <w:pPr>
        <w:spacing w:after="0" w:line="276" w:lineRule="auto"/>
        <w:jc w:val="center"/>
        <w:rPr>
          <w:rFonts w:ascii="Times New Roman" w:eastAsia="Times New Roman" w:hAnsi="Times New Roman" w:cs="Times New Roman"/>
          <w:sz w:val="20"/>
          <w:szCs w:val="20"/>
          <w:lang w:eastAsia="pl-PL"/>
        </w:rPr>
      </w:pPr>
      <w:r w:rsidRPr="005C4692">
        <w:rPr>
          <w:rFonts w:ascii="Times New Roman" w:eastAsia="Times New Roman" w:hAnsi="Times New Roman" w:cs="Times New Roman"/>
          <w:i/>
          <w:sz w:val="20"/>
          <w:szCs w:val="20"/>
          <w:lang w:eastAsia="pl-PL"/>
        </w:rPr>
        <w:t>(imię, nazwisko, stanowisko/podstawa do reprezentacji)</w:t>
      </w:r>
    </w:p>
    <w:p w:rsidR="005C4692" w:rsidRPr="005C4692" w:rsidRDefault="005C4692" w:rsidP="005C4692">
      <w:pPr>
        <w:spacing w:after="0" w:line="276" w:lineRule="auto"/>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Oświadczenie wykonawcy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składane na podstawie art. 25a ust. 1 ustawy z dnia 29 stycznia 2004 r.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 Prawo zamówień publicznych (dalej jako: ustawa Pzp),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DOTYCZĄCE </w:t>
      </w:r>
    </w:p>
    <w:p w:rsidR="005C4692" w:rsidRPr="005C4692" w:rsidRDefault="005C4692" w:rsidP="005C4692">
      <w:pPr>
        <w:spacing w:after="0" w:line="276" w:lineRule="auto"/>
        <w:jc w:val="center"/>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u w:val="single"/>
          <w:lang w:eastAsia="pl-PL"/>
        </w:rPr>
        <w:t xml:space="preserve">SPEŁNIANIA WARUNKÓW UDZIAŁU W POSTĘPOWANIU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Na potrzeby postępowania o udzielenie zamówienia publicznego pn. </w:t>
      </w:r>
    </w:p>
    <w:p w:rsidR="005C4692" w:rsidRPr="005C4692" w:rsidRDefault="005C4692" w:rsidP="005C4692">
      <w:pPr>
        <w:spacing w:after="0" w:line="276" w:lineRule="auto"/>
        <w:jc w:val="both"/>
        <w:rPr>
          <w:rFonts w:ascii="Times New Roman" w:eastAsia="Times New Roman" w:hAnsi="Times New Roman" w:cs="Times New Roman"/>
          <w:b/>
          <w:iCs/>
          <w:sz w:val="20"/>
          <w:szCs w:val="20"/>
          <w:lang w:eastAsia="pl-PL"/>
        </w:rPr>
      </w:pPr>
    </w:p>
    <w:p w:rsidR="005C4692" w:rsidRPr="005C4692" w:rsidRDefault="005C4692" w:rsidP="005C4692">
      <w:pPr>
        <w:spacing w:after="0" w:line="276" w:lineRule="auto"/>
        <w:ind w:right="23"/>
        <w:jc w:val="center"/>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co następuje:</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INFORMACJA DOTYCZĄCA WYKONAWCY:</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hanging="135"/>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 )</w:t>
      </w:r>
    </w:p>
    <w:p w:rsidR="005C4692" w:rsidRPr="005C4692" w:rsidRDefault="005C4692" w:rsidP="005C4692">
      <w:pPr>
        <w:spacing w:after="0" w:line="276" w:lineRule="auto"/>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br w:type="page"/>
      </w:r>
    </w:p>
    <w:p w:rsidR="005C4692" w:rsidRPr="005C4692" w:rsidRDefault="005C4692" w:rsidP="005C469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lang w:eastAsia="pl-PL"/>
        </w:rPr>
        <w:lastRenderedPageBreak/>
        <w:t>INFORMACJA W ZWIĄZKU Z POLEGANIEM NA ZASOBACH INNYCH PODMIOTÓW</w:t>
      </w:r>
      <w:r w:rsidRPr="005C4692">
        <w:rPr>
          <w:rFonts w:ascii="Times New Roman" w:eastAsia="Times New Roman" w:hAnsi="Times New Roman" w:cs="Times New Roman"/>
          <w:sz w:val="20"/>
          <w:szCs w:val="20"/>
          <w:lang w:eastAsia="pl-PL"/>
        </w:rPr>
        <w:t xml:space="preserve">: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5C4692">
        <w:rPr>
          <w:rFonts w:ascii="Times New Roman" w:eastAsia="Times New Roman" w:hAnsi="Times New Roman" w:cs="Times New Roman"/>
          <w:i/>
          <w:sz w:val="20"/>
          <w:szCs w:val="20"/>
          <w:lang w:eastAsia="pl-PL"/>
        </w:rPr>
        <w:t>,</w:t>
      </w:r>
      <w:r w:rsidRPr="005C4692">
        <w:rPr>
          <w:rFonts w:ascii="Times New Roman" w:eastAsia="Times New Roman" w:hAnsi="Times New Roman" w:cs="Times New Roman"/>
          <w:sz w:val="20"/>
          <w:szCs w:val="20"/>
          <w:lang w:eastAsia="pl-PL"/>
        </w:rPr>
        <w:t xml:space="preserve"> polegam na zasobach następującego/ych podmiotu/ów: </w:t>
      </w:r>
    </w:p>
    <w:p w:rsidR="005C4692" w:rsidRPr="005C4692" w:rsidRDefault="005C4692" w:rsidP="005C469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5C4692" w:rsidRPr="005C4692" w:rsidRDefault="005C4692" w:rsidP="005C4692">
      <w:pPr>
        <w:spacing w:after="0" w:line="276" w:lineRule="auto"/>
        <w:jc w:val="center"/>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(wskazać podmiot i określić odpowiedni zakres dla wskazanego podmiotu)</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i/>
          <w:sz w:val="20"/>
          <w:szCs w:val="20"/>
          <w:lang w:eastAsia="pl-PL"/>
        </w:rPr>
      </w:pPr>
    </w:p>
    <w:p w:rsidR="005C4692" w:rsidRPr="005C4692" w:rsidRDefault="005C4692" w:rsidP="005C46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OŚWIADCZENIE DOTYCZĄCE PODANYCH INFORMACJI:</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br w:type="page"/>
      </w:r>
      <w:r w:rsidRPr="005C4692">
        <w:rPr>
          <w:rFonts w:ascii="Times New Roman" w:eastAsia="Times New Roman" w:hAnsi="Times New Roman" w:cs="Times New Roman"/>
          <w:sz w:val="20"/>
          <w:szCs w:val="20"/>
          <w:lang w:eastAsia="pl-PL"/>
        </w:rPr>
        <w:lastRenderedPageBreak/>
        <w:t>Załącznik nr 4 do SIWZ</w:t>
      </w: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5C4692">
        <w:rPr>
          <w:rFonts w:ascii="Times New Roman" w:eastAsia="Times New Roman" w:hAnsi="Times New Roman" w:cs="Times New Roman"/>
          <w:i/>
          <w:sz w:val="20"/>
          <w:szCs w:val="20"/>
          <w:lang w:eastAsia="pl-PL"/>
        </w:rPr>
        <w:t>(Załączyć do oferty)</w:t>
      </w:r>
    </w:p>
    <w:p w:rsidR="005C4692" w:rsidRPr="005C4692" w:rsidRDefault="005C4692" w:rsidP="005C4692">
      <w:pPr>
        <w:spacing w:after="0" w:line="276" w:lineRule="auto"/>
        <w:ind w:left="4253" w:right="23"/>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bCs/>
          <w:sz w:val="20"/>
          <w:szCs w:val="20"/>
          <w:lang w:eastAsia="pl-PL"/>
        </w:rPr>
        <w:t>Zamawiający</w:t>
      </w:r>
      <w:r w:rsidRPr="005C4692">
        <w:rPr>
          <w:rFonts w:ascii="Times New Roman" w:eastAsia="Times New Roman" w:hAnsi="Times New Roman" w:cs="Times New Roman"/>
          <w:b/>
          <w:sz w:val="20"/>
          <w:szCs w:val="20"/>
          <w:lang w:eastAsia="pl-PL"/>
        </w:rPr>
        <w:t>:</w:t>
      </w:r>
    </w:p>
    <w:p w:rsidR="005C4692" w:rsidRPr="005C4692" w:rsidRDefault="005C4692" w:rsidP="005C4692">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5C4692">
        <w:rPr>
          <w:rFonts w:ascii="Times New Roman" w:eastAsia="Times New Roman" w:hAnsi="Times New Roman" w:cs="Times New Roman"/>
          <w:b/>
          <w:sz w:val="24"/>
          <w:szCs w:val="24"/>
          <w:lang w:eastAsia="pl-PL"/>
        </w:rPr>
        <w:t>Gmina  Magnuszew,</w:t>
      </w:r>
    </w:p>
    <w:p w:rsidR="005C4692" w:rsidRPr="005C4692" w:rsidRDefault="005C4692" w:rsidP="005C4692">
      <w:pPr>
        <w:spacing w:after="0" w:line="240" w:lineRule="auto"/>
        <w:jc w:val="center"/>
        <w:rPr>
          <w:rFonts w:ascii="Times New Roman" w:eastAsia="Times New Roman" w:hAnsi="Times New Roman" w:cs="Times New Roman"/>
          <w:b/>
          <w:sz w:val="24"/>
          <w:szCs w:val="24"/>
          <w:lang w:eastAsia="pl-PL"/>
        </w:rPr>
      </w:pPr>
      <w:r w:rsidRPr="005C4692">
        <w:rPr>
          <w:rFonts w:ascii="Times New Roman" w:eastAsia="Times New Roman" w:hAnsi="Times New Roman" w:cs="Times New Roman"/>
          <w:b/>
          <w:sz w:val="24"/>
          <w:szCs w:val="24"/>
          <w:lang w:eastAsia="pl-PL"/>
        </w:rPr>
        <w:t xml:space="preserve"> ul. Saperów 24,  </w:t>
      </w:r>
    </w:p>
    <w:p w:rsidR="005C4692" w:rsidRPr="005C4692" w:rsidRDefault="005C4692" w:rsidP="005C4692">
      <w:pPr>
        <w:spacing w:after="0" w:line="240" w:lineRule="auto"/>
        <w:jc w:val="center"/>
        <w:rPr>
          <w:rFonts w:ascii="Times New Roman" w:eastAsia="Times New Roman" w:hAnsi="Times New Roman" w:cs="Times New Roman"/>
          <w:b/>
          <w:sz w:val="24"/>
          <w:szCs w:val="24"/>
          <w:lang w:eastAsia="pl-PL"/>
        </w:rPr>
      </w:pPr>
      <w:r w:rsidRPr="005C4692">
        <w:rPr>
          <w:rFonts w:ascii="Times New Roman" w:eastAsia="Times New Roman" w:hAnsi="Times New Roman" w:cs="Times New Roman"/>
          <w:b/>
          <w:sz w:val="24"/>
          <w:szCs w:val="24"/>
          <w:lang w:eastAsia="pl-PL"/>
        </w:rPr>
        <w:t xml:space="preserve">     26-910 Magnuszew</w:t>
      </w: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Wykonawca:</w:t>
      </w: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i/>
          <w:sz w:val="20"/>
          <w:szCs w:val="20"/>
          <w:lang w:eastAsia="pl-PL"/>
        </w:rPr>
      </w:pPr>
    </w:p>
    <w:p w:rsidR="005C4692" w:rsidRPr="005C4692" w:rsidRDefault="005C4692" w:rsidP="005C4692">
      <w:pPr>
        <w:spacing w:after="0" w:line="276" w:lineRule="auto"/>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(pełna nazwa/firma, adres, w zależności od podmiotu: NIP/PESEL, KRS/CEiDG)</w:t>
      </w:r>
    </w:p>
    <w:p w:rsidR="005C4692" w:rsidRPr="005C4692" w:rsidRDefault="005C4692" w:rsidP="005C4692">
      <w:pPr>
        <w:spacing w:after="0" w:line="276" w:lineRule="auto"/>
        <w:rPr>
          <w:rFonts w:ascii="Times New Roman" w:eastAsia="Times New Roman" w:hAnsi="Times New Roman" w:cs="Times New Roman"/>
          <w:sz w:val="20"/>
          <w:szCs w:val="20"/>
          <w:u w:val="single"/>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reprezentowany przez:</w:t>
      </w: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___________________________________________________________________</w:t>
      </w:r>
    </w:p>
    <w:p w:rsidR="005C4692" w:rsidRPr="005C4692" w:rsidRDefault="005C4692" w:rsidP="005C4692">
      <w:pPr>
        <w:spacing w:after="0" w:line="276" w:lineRule="auto"/>
        <w:jc w:val="center"/>
        <w:rPr>
          <w:rFonts w:ascii="Times New Roman" w:eastAsia="Times New Roman" w:hAnsi="Times New Roman" w:cs="Times New Roman"/>
          <w:sz w:val="20"/>
          <w:szCs w:val="20"/>
          <w:lang w:eastAsia="pl-PL"/>
        </w:rPr>
      </w:pPr>
      <w:r w:rsidRPr="005C4692">
        <w:rPr>
          <w:rFonts w:ascii="Times New Roman" w:eastAsia="Times New Roman" w:hAnsi="Times New Roman" w:cs="Times New Roman"/>
          <w:i/>
          <w:sz w:val="20"/>
          <w:szCs w:val="20"/>
          <w:lang w:eastAsia="pl-PL"/>
        </w:rPr>
        <w:t>(imię, nazwisko, stanowisko/podstawa do reprezentacji)</w:t>
      </w:r>
    </w:p>
    <w:p w:rsidR="005C4692" w:rsidRPr="005C4692" w:rsidRDefault="005C4692" w:rsidP="005C469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Oświadczenie wykonawcy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składane na podstawie art. 25a ust. 1 ustawy z dnia 29 stycznia 2004 r.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 Prawo zamówień publicznych (dalej jako: ustawa Pzp), </w:t>
      </w: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DOTYCZĄCE </w:t>
      </w: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PRZESŁANEK WYKLUCZENIA Z POSTĘPOWANIA</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Na potrzeby postępowania o udzielenie zamówienia publicznego pn. </w:t>
      </w:r>
    </w:p>
    <w:p w:rsidR="005C4692" w:rsidRPr="005C4692" w:rsidRDefault="005C4692" w:rsidP="005C4692">
      <w:pPr>
        <w:spacing w:after="0" w:line="276" w:lineRule="auto"/>
        <w:rPr>
          <w:rFonts w:ascii="Times New Roman" w:eastAsia="Times New Roman" w:hAnsi="Times New Roman" w:cs="Times New Roman"/>
          <w:b/>
          <w:iCs/>
          <w:sz w:val="20"/>
          <w:szCs w:val="20"/>
          <w:lang w:eastAsia="pl-PL"/>
        </w:rPr>
      </w:pPr>
    </w:p>
    <w:p w:rsidR="005C4692" w:rsidRPr="005C4692" w:rsidRDefault="005C4692" w:rsidP="005C4692">
      <w:pPr>
        <w:spacing w:after="0" w:line="276" w:lineRule="auto"/>
        <w:ind w:right="23"/>
        <w:jc w:val="center"/>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sz w:val="20"/>
          <w:szCs w:val="20"/>
          <w:lang w:eastAsia="pl-PL"/>
        </w:rPr>
        <w:t>oświadczam, co następuje:</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OŚWIADCZENIA DOTYCZĄCE WYKONAWCY:</w:t>
      </w:r>
    </w:p>
    <w:p w:rsidR="005C4692" w:rsidRPr="005C4692" w:rsidRDefault="005C4692" w:rsidP="005C4692">
      <w:pPr>
        <w:spacing w:after="0" w:line="276" w:lineRule="auto"/>
        <w:ind w:left="349"/>
        <w:jc w:val="both"/>
        <w:rPr>
          <w:rFonts w:ascii="Times New Roman" w:eastAsia="Times New Roman" w:hAnsi="Times New Roman" w:cs="Times New Roman"/>
          <w:sz w:val="20"/>
          <w:szCs w:val="20"/>
          <w:lang w:eastAsia="pl-PL"/>
        </w:rPr>
      </w:pPr>
    </w:p>
    <w:p w:rsidR="005C4692" w:rsidRPr="005C4692" w:rsidRDefault="005C4692" w:rsidP="005C4692">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5C4692" w:rsidRPr="005C4692" w:rsidRDefault="005C4692" w:rsidP="005C4692">
      <w:pPr>
        <w:spacing w:after="0" w:line="276" w:lineRule="auto"/>
        <w:ind w:left="349"/>
        <w:contextualSpacing/>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spacing w:after="0" w:line="276" w:lineRule="auto"/>
        <w:ind w:left="5664" w:firstLine="708"/>
        <w:jc w:val="both"/>
        <w:rPr>
          <w:rFonts w:ascii="Times New Roman" w:eastAsia="Times New Roman" w:hAnsi="Times New Roman" w:cs="Times New Roman"/>
          <w:i/>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5C4692">
        <w:rPr>
          <w:rFonts w:ascii="Times New Roman" w:eastAsia="Times New Roman" w:hAnsi="Times New Roman" w:cs="Times New Roman"/>
          <w:i/>
          <w:sz w:val="20"/>
          <w:szCs w:val="20"/>
          <w:lang w:eastAsia="pl-PL"/>
        </w:rPr>
        <w:t>.</w:t>
      </w:r>
      <w:r w:rsidRPr="005C4692">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lastRenderedPageBreak/>
        <w:t>OŚWIADCZENIE DOTYCZĄCE PODMIOTU, NA KTÓREGO ZASOBY POWOŁUJE SIĘ WYKONAWCA:</w:t>
      </w:r>
    </w:p>
    <w:p w:rsidR="005C4692" w:rsidRPr="005C4692" w:rsidRDefault="005C4692" w:rsidP="005C4692">
      <w:pPr>
        <w:spacing w:after="0" w:line="276" w:lineRule="auto"/>
        <w:jc w:val="both"/>
        <w:rPr>
          <w:rFonts w:ascii="Times New Roman" w:eastAsia="Times New Roman" w:hAnsi="Times New Roman" w:cs="Times New Roman"/>
          <w:b/>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5C4692">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5C4692">
        <w:rPr>
          <w:rFonts w:ascii="Times New Roman" w:eastAsia="Times New Roman" w:hAnsi="Times New Roman" w:cs="Times New Roman"/>
          <w:sz w:val="20"/>
          <w:szCs w:val="20"/>
          <w:lang w:eastAsia="pl-PL"/>
        </w:rPr>
        <w:t>nie podlega/ją wykluczeniu z postępowania o udzielenie zamówienia.</w:t>
      </w:r>
    </w:p>
    <w:p w:rsidR="005C4692" w:rsidRPr="005C4692" w:rsidRDefault="005C4692" w:rsidP="005C4692">
      <w:pPr>
        <w:spacing w:after="0" w:line="276" w:lineRule="auto"/>
        <w:jc w:val="both"/>
        <w:rPr>
          <w:rFonts w:ascii="Times New Roman" w:eastAsia="Times New Roman" w:hAnsi="Times New Roman" w:cs="Times New Roman"/>
          <w:i/>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*w przypadku, gdy Wykonawca zamierza wykonać zamówienie samodzielnie należy wpisać NIE DOTYCZY</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OŚWIADCZENIE DOTYCZĄCE PODANYCH INFORMACJI:</w:t>
      </w:r>
    </w:p>
    <w:p w:rsidR="005C4692" w:rsidRPr="005C4692" w:rsidRDefault="005C4692" w:rsidP="005C4692">
      <w:pPr>
        <w:spacing w:after="0" w:line="276" w:lineRule="auto"/>
        <w:jc w:val="both"/>
        <w:rPr>
          <w:rFonts w:ascii="Times New Roman" w:eastAsia="Times New Roman" w:hAnsi="Times New Roman" w:cs="Times New Roman"/>
          <w:b/>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Oświadczam, że wszystkie informacje podane w powyższych oświadczeniach są aktualne </w:t>
      </w:r>
      <w:r w:rsidRPr="005C4692">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i/>
          <w:sz w:val="20"/>
          <w:szCs w:val="20"/>
          <w:lang w:eastAsia="pl-PL"/>
        </w:rPr>
        <w:br w:type="page"/>
      </w:r>
      <w:r w:rsidRPr="005C4692">
        <w:rPr>
          <w:rFonts w:ascii="Times New Roman" w:eastAsia="Times New Roman" w:hAnsi="Times New Roman" w:cs="Times New Roman"/>
          <w:sz w:val="20"/>
          <w:szCs w:val="20"/>
          <w:lang w:eastAsia="pl-PL"/>
        </w:rPr>
        <w:lastRenderedPageBreak/>
        <w:t>Załącznik nr 5 do SIWZ</w:t>
      </w:r>
    </w:p>
    <w:p w:rsidR="005C4692" w:rsidRPr="005C4692" w:rsidRDefault="005C4692" w:rsidP="005C4692">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5C4692" w:rsidRPr="005C4692" w:rsidTr="00A72005">
        <w:trPr>
          <w:trHeight w:val="1100"/>
        </w:trPr>
        <w:tc>
          <w:tcPr>
            <w:tcW w:w="3119" w:type="dxa"/>
            <w:tcBorders>
              <w:top w:val="nil"/>
              <w:left w:val="nil"/>
              <w:bottom w:val="nil"/>
              <w:right w:val="nil"/>
            </w:tcBorders>
            <w:vAlign w:val="bottom"/>
          </w:tcPr>
          <w:p w:rsidR="005C4692" w:rsidRPr="005C4692" w:rsidRDefault="005C4692" w:rsidP="005C4692">
            <w:pPr>
              <w:spacing w:after="0" w:line="240" w:lineRule="auto"/>
              <w:ind w:right="23"/>
              <w:jc w:val="center"/>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Propozycja/Wzór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ZOBOWIĄZANIA INNEGO PODMIOTU  </w:t>
            </w:r>
          </w:p>
          <w:p w:rsidR="005C4692" w:rsidRPr="005C4692" w:rsidRDefault="005C4692" w:rsidP="005C4692">
            <w:pPr>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5C4692" w:rsidRPr="005C4692" w:rsidRDefault="005C4692" w:rsidP="005C4692">
      <w:pPr>
        <w:spacing w:after="0" w:line="240" w:lineRule="auto"/>
        <w:ind w:left="993" w:hanging="993"/>
        <w:jc w:val="both"/>
        <w:rPr>
          <w:rFonts w:ascii="Times New Roman" w:eastAsia="Times New Roman" w:hAnsi="Times New Roman" w:cs="Times New Roman"/>
          <w:sz w:val="20"/>
          <w:szCs w:val="20"/>
          <w:lang w:eastAsia="pl-PL"/>
        </w:rPr>
      </w:pPr>
    </w:p>
    <w:p w:rsidR="005C4692" w:rsidRPr="005C4692" w:rsidRDefault="005C4692" w:rsidP="005C4692">
      <w:pPr>
        <w:spacing w:after="0" w:line="240" w:lineRule="auto"/>
        <w:ind w:left="993" w:hanging="993"/>
        <w:jc w:val="both"/>
        <w:rPr>
          <w:rFonts w:ascii="Times New Roman" w:eastAsia="Times New Roman" w:hAnsi="Times New Roman" w:cs="Times New Roman"/>
          <w:sz w:val="20"/>
          <w:szCs w:val="20"/>
          <w:lang w:eastAsia="pl-PL"/>
        </w:rPr>
      </w:pPr>
    </w:p>
    <w:p w:rsidR="005C4692" w:rsidRPr="005C4692" w:rsidRDefault="005C4692" w:rsidP="005C4692">
      <w:pPr>
        <w:spacing w:after="0" w:line="240" w:lineRule="auto"/>
        <w:ind w:left="993" w:hanging="993"/>
        <w:jc w:val="both"/>
        <w:rPr>
          <w:rFonts w:ascii="Times New Roman" w:eastAsia="Times New Roman" w:hAnsi="Times New Roman" w:cs="Times New Roman"/>
          <w:sz w:val="20"/>
          <w:szCs w:val="20"/>
          <w:lang w:eastAsia="pl-PL"/>
        </w:rPr>
      </w:pPr>
    </w:p>
    <w:p w:rsidR="005C4692" w:rsidRPr="005C4692" w:rsidRDefault="005C4692" w:rsidP="005C4692">
      <w:pPr>
        <w:spacing w:after="0" w:line="240" w:lineRule="auto"/>
        <w:ind w:left="993" w:hanging="993"/>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 xml:space="preserve">UWAGA: </w:t>
      </w:r>
    </w:p>
    <w:p w:rsidR="005C4692" w:rsidRPr="005C4692" w:rsidRDefault="005C4692" w:rsidP="005C4692">
      <w:pPr>
        <w:suppressAutoHyphens/>
        <w:spacing w:after="0" w:line="240" w:lineRule="auto"/>
        <w:ind w:right="-341"/>
        <w:jc w:val="both"/>
        <w:rPr>
          <w:rFonts w:ascii="Times New Roman" w:eastAsia="Times New Roman" w:hAnsi="Times New Roman" w:cs="Times New Roman"/>
          <w:i/>
          <w:sz w:val="20"/>
          <w:szCs w:val="20"/>
          <w:lang w:eastAsia="ar-SA"/>
        </w:rPr>
      </w:pPr>
      <w:r w:rsidRPr="005C4692">
        <w:rPr>
          <w:rFonts w:ascii="Times New Roman" w:eastAsia="Times New Roman" w:hAnsi="Times New Roman" w:cs="Times New Roman"/>
          <w:i/>
          <w:sz w:val="20"/>
          <w:szCs w:val="20"/>
          <w:lang w:eastAsia="ar-SA"/>
        </w:rPr>
        <w:t>Zamiast niniejszego Formularza można przedstawić inne dokumenty, w szczególności:</w:t>
      </w:r>
    </w:p>
    <w:p w:rsidR="005C4692" w:rsidRPr="005C4692" w:rsidRDefault="005C4692" w:rsidP="005C4692">
      <w:pPr>
        <w:suppressAutoHyphens/>
        <w:spacing w:after="0" w:line="240" w:lineRule="auto"/>
        <w:ind w:right="-341"/>
        <w:jc w:val="both"/>
        <w:rPr>
          <w:rFonts w:ascii="Times New Roman" w:eastAsia="Times New Roman" w:hAnsi="Times New Roman" w:cs="Times New Roman"/>
          <w:i/>
          <w:sz w:val="20"/>
          <w:szCs w:val="20"/>
          <w:lang w:eastAsia="ar-SA"/>
        </w:rPr>
      </w:pPr>
    </w:p>
    <w:p w:rsidR="005C4692" w:rsidRPr="005C4692" w:rsidRDefault="005C4692" w:rsidP="005C4692">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C4692">
        <w:rPr>
          <w:rFonts w:ascii="Times New Roman" w:eastAsia="Times New Roman" w:hAnsi="Times New Roman" w:cs="Times New Roman"/>
          <w:i/>
          <w:sz w:val="20"/>
          <w:szCs w:val="20"/>
          <w:lang w:eastAsia="ar-SA"/>
        </w:rPr>
        <w:t>pisemne zobowiązanie podmiotu, o którym mowa w art. 22a ust. 2 ustawy Pzp,</w:t>
      </w:r>
    </w:p>
    <w:p w:rsidR="005C4692" w:rsidRPr="005C4692" w:rsidRDefault="005C4692" w:rsidP="005C4692">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5C4692">
        <w:rPr>
          <w:rFonts w:ascii="Times New Roman" w:eastAsia="Times New Roman" w:hAnsi="Times New Roman" w:cs="Times New Roman"/>
          <w:i/>
          <w:sz w:val="20"/>
          <w:szCs w:val="20"/>
          <w:lang w:eastAsia="ar-SA"/>
        </w:rPr>
        <w:t>dokumenty dotyczące:</w:t>
      </w:r>
    </w:p>
    <w:p w:rsidR="005C4692" w:rsidRPr="005C4692" w:rsidRDefault="005C4692" w:rsidP="005C469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zakresu dostępnych Wykonawcy zasobów innego podmiotu,</w:t>
      </w:r>
    </w:p>
    <w:p w:rsidR="005C4692" w:rsidRPr="005C4692" w:rsidRDefault="005C4692" w:rsidP="005C469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5C4692" w:rsidRPr="005C4692" w:rsidRDefault="005C4692" w:rsidP="005C469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charakteru stosunku, jaki będzie łączył Wykonawcę z innym podmiotem,</w:t>
      </w:r>
    </w:p>
    <w:p w:rsidR="005C4692" w:rsidRPr="005C4692" w:rsidRDefault="005C4692" w:rsidP="005C4692">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zakresu i okresu udziału innego podmiotu przy wykonywaniu zamówienia.</w:t>
      </w: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C4692" w:rsidRPr="005C4692" w:rsidRDefault="005C4692" w:rsidP="005C4692">
      <w:pPr>
        <w:tabs>
          <w:tab w:val="left" w:leader="dot"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bCs/>
          <w:sz w:val="20"/>
          <w:szCs w:val="20"/>
          <w:lang w:eastAsia="pl-PL"/>
        </w:rPr>
        <w:t>MY NIŻEJ PODPISANI</w:t>
      </w:r>
      <w:r w:rsidRPr="005C4692">
        <w:rPr>
          <w:rFonts w:ascii="Times New Roman" w:eastAsia="Times New Roman" w:hAnsi="Times New Roman" w:cs="Times New Roman"/>
          <w:sz w:val="20"/>
          <w:szCs w:val="20"/>
          <w:lang w:eastAsia="pl-PL"/>
        </w:rPr>
        <w:t xml:space="preserve"> </w:t>
      </w:r>
    </w:p>
    <w:p w:rsidR="005C4692" w:rsidRPr="005C4692" w:rsidRDefault="005C4692" w:rsidP="005C46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t xml:space="preserve"> </w:t>
      </w:r>
    </w:p>
    <w:p w:rsidR="005C4692" w:rsidRPr="005C4692" w:rsidRDefault="005C4692" w:rsidP="005C46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t xml:space="preserve"> </w:t>
      </w:r>
    </w:p>
    <w:p w:rsidR="005C4692" w:rsidRPr="005C4692" w:rsidRDefault="005C4692" w:rsidP="005C469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(imię i nazwisko osoby upoważnionej do reprezentowania podmiotu)</w:t>
      </w:r>
    </w:p>
    <w:p w:rsidR="005C4692" w:rsidRPr="005C4692" w:rsidRDefault="005C4692" w:rsidP="005C4692">
      <w:pPr>
        <w:tabs>
          <w:tab w:val="left" w:leader="dot"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działając w imieniu i na rzecz</w:t>
      </w:r>
    </w:p>
    <w:p w:rsidR="005C4692" w:rsidRPr="005C4692" w:rsidRDefault="005C4692" w:rsidP="005C46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t xml:space="preserve"> </w:t>
      </w:r>
    </w:p>
    <w:p w:rsidR="005C4692" w:rsidRPr="005C4692" w:rsidRDefault="005C4692" w:rsidP="005C46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t xml:space="preserve"> </w:t>
      </w:r>
    </w:p>
    <w:p w:rsidR="005C4692" w:rsidRPr="005C4692" w:rsidRDefault="005C4692" w:rsidP="005C469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5C4692">
        <w:rPr>
          <w:rFonts w:ascii="Times New Roman" w:eastAsia="Times New Roman" w:hAnsi="Times New Roman" w:cs="Times New Roman"/>
          <w:i/>
          <w:iCs/>
          <w:sz w:val="20"/>
          <w:szCs w:val="20"/>
          <w:lang w:eastAsia="pl-PL"/>
        </w:rPr>
        <w:t>(nazwa (firma) dokładny adres Podmiotu)</w:t>
      </w: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 xml:space="preserve">Zobowiązuję się do oddania nw. zasobów na potrzeby wykonania zamówienia </w:t>
      </w:r>
    </w:p>
    <w:p w:rsidR="005C4692" w:rsidRPr="005C4692" w:rsidRDefault="005C4692" w:rsidP="005C4692">
      <w:pPr>
        <w:suppressAutoHyphens/>
        <w:spacing w:after="0" w:line="240" w:lineRule="auto"/>
        <w:ind w:right="-1"/>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_______________________________________________________________________</w:t>
      </w:r>
    </w:p>
    <w:p w:rsidR="005C4692" w:rsidRPr="005C4692" w:rsidRDefault="005C4692" w:rsidP="005C4692">
      <w:pPr>
        <w:spacing w:after="0" w:line="240" w:lineRule="auto"/>
        <w:jc w:val="center"/>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5C4692" w:rsidRPr="005C4692" w:rsidRDefault="005C4692" w:rsidP="005C46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do dyspozycji Wykonawcy:</w:t>
      </w:r>
    </w:p>
    <w:p w:rsidR="005C4692" w:rsidRPr="005C4692" w:rsidRDefault="005C4692" w:rsidP="005C4692">
      <w:pPr>
        <w:suppressAutoHyphens/>
        <w:spacing w:after="0" w:line="240" w:lineRule="auto"/>
        <w:ind w:right="-1"/>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_______________________________________________________________________</w:t>
      </w:r>
    </w:p>
    <w:p w:rsidR="005C4692" w:rsidRPr="005C4692" w:rsidRDefault="005C4692" w:rsidP="005C4692">
      <w:pPr>
        <w:spacing w:after="0" w:line="240" w:lineRule="auto"/>
        <w:jc w:val="center"/>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(nazwa Wykonawcy)</w:t>
      </w:r>
    </w:p>
    <w:p w:rsidR="005C4692" w:rsidRPr="005C4692" w:rsidRDefault="005C4692" w:rsidP="005C4692">
      <w:pPr>
        <w:spacing w:after="0" w:line="240" w:lineRule="auto"/>
        <w:rPr>
          <w:rFonts w:ascii="Times New Roman" w:eastAsia="Times New Roman" w:hAnsi="Times New Roman" w:cs="Times New Roman"/>
          <w:sz w:val="20"/>
          <w:szCs w:val="20"/>
          <w:lang w:eastAsia="pl-PL"/>
        </w:rPr>
      </w:pPr>
    </w:p>
    <w:p w:rsidR="005C4692" w:rsidRPr="005C4692" w:rsidRDefault="005C4692" w:rsidP="005C4692">
      <w:pPr>
        <w:spacing w:after="0" w:line="240" w:lineRule="auto"/>
        <w:rPr>
          <w:rFonts w:ascii="Times New Roman" w:eastAsia="Times New Roman" w:hAnsi="Times New Roman" w:cs="Times New Roman"/>
          <w:sz w:val="20"/>
          <w:szCs w:val="20"/>
          <w:lang w:eastAsia="pl-PL"/>
        </w:rPr>
      </w:pP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sz w:val="20"/>
          <w:szCs w:val="20"/>
          <w:lang w:eastAsia="pl-PL"/>
        </w:rPr>
        <w:t xml:space="preserve">przy wykonywaniu zamówienia pod nazwą:  </w:t>
      </w:r>
      <w:r w:rsidRPr="005C4692">
        <w:rPr>
          <w:rFonts w:ascii="Times New Roman" w:eastAsia="Times New Roman" w:hAnsi="Times New Roman" w:cs="Times New Roman"/>
          <w:b/>
          <w:sz w:val="20"/>
          <w:szCs w:val="20"/>
          <w:lang w:eastAsia="pl-PL"/>
        </w:rPr>
        <w:t>……………………………………………………………….</w:t>
      </w:r>
    </w:p>
    <w:p w:rsidR="005C4692" w:rsidRPr="005C4692" w:rsidRDefault="005C4692" w:rsidP="005C4692">
      <w:pPr>
        <w:spacing w:after="0" w:line="240" w:lineRule="auto"/>
        <w:ind w:right="-427"/>
        <w:rPr>
          <w:rFonts w:ascii="Times New Roman" w:eastAsia="Times New Roman" w:hAnsi="Times New Roman" w:cs="Times New Roman"/>
          <w:b/>
          <w:sz w:val="20"/>
          <w:szCs w:val="20"/>
          <w:lang w:eastAsia="pl-PL"/>
        </w:rPr>
      </w:pPr>
    </w:p>
    <w:p w:rsidR="005C4692" w:rsidRPr="005C4692" w:rsidRDefault="005C4692" w:rsidP="005C4692">
      <w:pPr>
        <w:suppressAutoHyphens/>
        <w:spacing w:after="0" w:line="240" w:lineRule="auto"/>
        <w:ind w:right="283"/>
        <w:jc w:val="both"/>
        <w:rPr>
          <w:rFonts w:ascii="Times New Roman" w:eastAsia="Times New Roman" w:hAnsi="Times New Roman" w:cs="Times New Roman"/>
          <w:sz w:val="20"/>
          <w:szCs w:val="20"/>
          <w:lang w:eastAsia="ar-SA"/>
        </w:rPr>
      </w:pPr>
    </w:p>
    <w:p w:rsidR="005C4692" w:rsidRPr="005C4692" w:rsidRDefault="005C4692" w:rsidP="005C4692">
      <w:pPr>
        <w:suppressAutoHyphens/>
        <w:spacing w:after="0" w:line="240" w:lineRule="auto"/>
        <w:ind w:right="283"/>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Oświadczam, iż:</w:t>
      </w:r>
    </w:p>
    <w:p w:rsidR="005C4692" w:rsidRPr="005C4692" w:rsidRDefault="005C4692" w:rsidP="005C4692">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udostępniam Wykonawcy ww. zasoby, w następującym zakresie:</w:t>
      </w:r>
    </w:p>
    <w:p w:rsidR="005C4692" w:rsidRPr="005C4692" w:rsidRDefault="005C4692" w:rsidP="005C4692">
      <w:pPr>
        <w:suppressAutoHyphens/>
        <w:spacing w:after="0" w:line="240" w:lineRule="auto"/>
        <w:ind w:left="720"/>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w:t>
      </w:r>
    </w:p>
    <w:p w:rsidR="005C4692" w:rsidRPr="005C4692" w:rsidRDefault="005C4692" w:rsidP="005C469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sposób wykorzystania udostępnionych przeze mnie zasobów będzie następujący:</w:t>
      </w:r>
    </w:p>
    <w:p w:rsidR="005C4692" w:rsidRPr="005C4692" w:rsidRDefault="005C4692" w:rsidP="005C4692">
      <w:pPr>
        <w:suppressAutoHyphens/>
        <w:spacing w:after="0" w:line="240" w:lineRule="auto"/>
        <w:ind w:left="720" w:right="-2"/>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w:t>
      </w:r>
    </w:p>
    <w:p w:rsidR="005C4692" w:rsidRPr="005C4692" w:rsidRDefault="005C4692" w:rsidP="005C469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charakter stosunku łączącego mnie z Wykonawcą będzie następujący:</w:t>
      </w:r>
    </w:p>
    <w:p w:rsidR="005C4692" w:rsidRPr="005C4692" w:rsidRDefault="005C4692" w:rsidP="005C4692">
      <w:pPr>
        <w:suppressAutoHyphens/>
        <w:spacing w:after="0" w:line="240" w:lineRule="auto"/>
        <w:ind w:left="709"/>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w:t>
      </w:r>
    </w:p>
    <w:p w:rsidR="005C4692" w:rsidRPr="005C4692" w:rsidRDefault="005C4692" w:rsidP="005C469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zakres mojego udziału przy wykonywaniu zamówienia będzie następujący:</w:t>
      </w:r>
    </w:p>
    <w:p w:rsidR="005C4692" w:rsidRPr="005C4692" w:rsidRDefault="005C4692" w:rsidP="005C4692">
      <w:pPr>
        <w:suppressAutoHyphens/>
        <w:spacing w:after="0" w:line="240" w:lineRule="auto"/>
        <w:ind w:left="720"/>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w:t>
      </w:r>
    </w:p>
    <w:p w:rsidR="005C4692" w:rsidRPr="005C4692" w:rsidRDefault="005C4692" w:rsidP="005C4692">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okres mojego udziału przy wykonywaniu zamówienia będzie następujący:</w:t>
      </w:r>
    </w:p>
    <w:p w:rsidR="005C4692" w:rsidRPr="005C4692" w:rsidRDefault="005C4692" w:rsidP="005C4692">
      <w:pPr>
        <w:suppressAutoHyphens/>
        <w:spacing w:after="0" w:line="240" w:lineRule="auto"/>
        <w:ind w:left="720"/>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_________________________________________________________________</w:t>
      </w:r>
    </w:p>
    <w:p w:rsidR="005C4692" w:rsidRPr="005C4692" w:rsidRDefault="005C4692" w:rsidP="005C4692">
      <w:pPr>
        <w:suppressAutoHyphens/>
        <w:spacing w:after="0" w:line="240" w:lineRule="auto"/>
        <w:ind w:right="-341"/>
        <w:jc w:val="both"/>
        <w:rPr>
          <w:rFonts w:ascii="Times New Roman" w:eastAsia="Times New Roman" w:hAnsi="Times New Roman" w:cs="Times New Roman"/>
          <w:sz w:val="20"/>
          <w:szCs w:val="20"/>
          <w:lang w:eastAsia="ar-SA"/>
        </w:rPr>
      </w:pPr>
    </w:p>
    <w:p w:rsidR="005C4692" w:rsidRPr="005C4692" w:rsidRDefault="005C4692" w:rsidP="005C4692">
      <w:pPr>
        <w:suppressAutoHyphens/>
        <w:spacing w:after="0" w:line="240" w:lineRule="auto"/>
        <w:ind w:right="-341"/>
        <w:jc w:val="both"/>
        <w:rPr>
          <w:rFonts w:ascii="Times New Roman" w:eastAsia="Times New Roman" w:hAnsi="Times New Roman" w:cs="Times New Roman"/>
          <w:b/>
          <w:sz w:val="20"/>
          <w:szCs w:val="20"/>
          <w:lang w:eastAsia="ar-SA"/>
        </w:rPr>
      </w:pPr>
    </w:p>
    <w:p w:rsidR="005C4692" w:rsidRPr="005C4692" w:rsidRDefault="005C4692" w:rsidP="005C4692">
      <w:pPr>
        <w:suppressAutoHyphens/>
        <w:spacing w:after="0" w:line="240" w:lineRule="auto"/>
        <w:ind w:right="-341"/>
        <w:jc w:val="both"/>
        <w:rPr>
          <w:rFonts w:ascii="Times New Roman" w:eastAsia="Times New Roman" w:hAnsi="Times New Roman" w:cs="Times New Roman"/>
          <w:sz w:val="20"/>
          <w:szCs w:val="20"/>
          <w:lang w:eastAsia="ar-SA"/>
        </w:rPr>
      </w:pPr>
      <w:r w:rsidRPr="005C4692">
        <w:rPr>
          <w:rFonts w:ascii="Times New Roman" w:eastAsia="Times New Roman" w:hAnsi="Times New Roman" w:cs="Times New Roman"/>
          <w:sz w:val="20"/>
          <w:szCs w:val="20"/>
          <w:lang w:eastAsia="ar-SA"/>
        </w:rPr>
        <w:t>__________________ dnia __ __ _____ roku</w:t>
      </w:r>
    </w:p>
    <w:p w:rsidR="005C4692" w:rsidRPr="005C4692" w:rsidRDefault="005C4692" w:rsidP="005C4692">
      <w:pPr>
        <w:suppressAutoHyphens/>
        <w:spacing w:after="0" w:line="240" w:lineRule="auto"/>
        <w:ind w:right="-341"/>
        <w:jc w:val="both"/>
        <w:rPr>
          <w:rFonts w:ascii="Times New Roman" w:eastAsia="Times New Roman" w:hAnsi="Times New Roman" w:cs="Times New Roman"/>
          <w:sz w:val="20"/>
          <w:szCs w:val="20"/>
          <w:lang w:eastAsia="ar-SA"/>
        </w:rPr>
      </w:pPr>
    </w:p>
    <w:p w:rsidR="005C4692" w:rsidRPr="005C4692" w:rsidRDefault="005C4692" w:rsidP="005C4692">
      <w:pPr>
        <w:suppressAutoHyphens/>
        <w:spacing w:after="0" w:line="240" w:lineRule="auto"/>
        <w:ind w:right="-341"/>
        <w:jc w:val="both"/>
        <w:rPr>
          <w:rFonts w:ascii="Times New Roman" w:eastAsia="Times New Roman" w:hAnsi="Times New Roman" w:cs="Times New Roman"/>
          <w:sz w:val="20"/>
          <w:szCs w:val="20"/>
          <w:lang w:eastAsia="ar-SA"/>
        </w:rPr>
      </w:pPr>
    </w:p>
    <w:p w:rsidR="005C4692" w:rsidRPr="005C4692" w:rsidRDefault="005C4692" w:rsidP="005C4692">
      <w:pPr>
        <w:spacing w:after="0" w:line="240" w:lineRule="auto"/>
        <w:ind w:left="2836" w:firstLine="709"/>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i/>
          <w:sz w:val="20"/>
          <w:szCs w:val="20"/>
          <w:lang w:eastAsia="pl-PL"/>
        </w:rPr>
        <w:t>___________________________________________</w:t>
      </w:r>
    </w:p>
    <w:p w:rsidR="005C4692" w:rsidRPr="005C4692" w:rsidRDefault="005C4692" w:rsidP="005C4692">
      <w:pPr>
        <w:spacing w:after="0" w:line="240" w:lineRule="auto"/>
        <w:ind w:left="2836" w:firstLine="44"/>
        <w:jc w:val="center"/>
        <w:rPr>
          <w:rFonts w:ascii="Times New Roman" w:eastAsia="Times New Roman" w:hAnsi="Times New Roman" w:cs="Times New Roman"/>
          <w:sz w:val="20"/>
          <w:szCs w:val="20"/>
          <w:lang w:eastAsia="pl-PL"/>
        </w:rPr>
      </w:pPr>
      <w:r w:rsidRPr="005C4692">
        <w:rPr>
          <w:rFonts w:ascii="Times New Roman" w:eastAsia="Times New Roman" w:hAnsi="Times New Roman" w:cs="Times New Roman"/>
          <w:i/>
          <w:sz w:val="20"/>
          <w:szCs w:val="20"/>
          <w:lang w:eastAsia="pl-PL"/>
        </w:rPr>
        <w:t>(podpis Podmiotu/ osoby upoważnionej do reprezentacji Podmiotu)</w:t>
      </w:r>
    </w:p>
    <w:p w:rsidR="005C4692" w:rsidRPr="005C4692" w:rsidRDefault="005C4692" w:rsidP="005C4692">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5C4692">
        <w:rPr>
          <w:rFonts w:ascii="Arial" w:eastAsia="Times New Roman" w:hAnsi="Arial" w:cs="Arial"/>
          <w:i/>
          <w:sz w:val="20"/>
          <w:szCs w:val="20"/>
          <w:lang w:eastAsia="pl-PL"/>
        </w:rPr>
        <w:br w:type="page"/>
      </w:r>
      <w:r w:rsidRPr="005C4692">
        <w:rPr>
          <w:rFonts w:ascii="Times New Roman" w:eastAsia="Times New Roman" w:hAnsi="Times New Roman" w:cs="Times New Roman"/>
          <w:sz w:val="20"/>
          <w:szCs w:val="20"/>
          <w:lang w:eastAsia="pl-PL"/>
        </w:rPr>
        <w:lastRenderedPageBreak/>
        <w:t>Załącznik nr 6 do SIWZ</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 xml:space="preserve">dotyczy zamówienia pn. </w:t>
      </w:r>
      <w:r w:rsidRPr="005C4692">
        <w:rPr>
          <w:rFonts w:ascii="Times New Roman" w:eastAsia="Times New Roman" w:hAnsi="Times New Roman" w:cs="Times New Roman"/>
          <w:b/>
          <w:color w:val="000000"/>
          <w:sz w:val="20"/>
          <w:szCs w:val="20"/>
          <w:highlight w:val="white"/>
          <w:lang w:eastAsia="pl-PL"/>
        </w:rPr>
        <w:t>Odbieranie i zagospodarowanie stałych odpadów komunalnych z nieruchomości zamieszkałych i niezamieszkałych z terenu Gminy Magnuszew</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widowControl w:val="0"/>
        <w:tabs>
          <w:tab w:val="left" w:leader="dot" w:pos="8820"/>
        </w:tabs>
        <w:spacing w:after="120" w:line="240" w:lineRule="auto"/>
        <w:jc w:val="center"/>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
          <w:color w:val="000000"/>
          <w:sz w:val="20"/>
          <w:szCs w:val="20"/>
          <w:lang w:eastAsia="pl-PL"/>
        </w:rPr>
        <w:t>WYKAZ NARZĘDZI, WYPOSAŻENIA ZAKŁADU I URZĄDZEŃ TECHNICZNYCH</w:t>
      </w:r>
    </w:p>
    <w:p w:rsidR="005C4692" w:rsidRPr="005C4692" w:rsidRDefault="005C4692" w:rsidP="005C4692">
      <w:pPr>
        <w:widowControl w:val="0"/>
        <w:spacing w:after="12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color w:val="000000"/>
          <w:sz w:val="20"/>
          <w:szCs w:val="20"/>
          <w:lang w:eastAsia="pl-PL"/>
        </w:rPr>
        <w:t>Nazwa wykonawcy</w:t>
      </w:r>
      <w:r w:rsidRPr="005C4692">
        <w:rPr>
          <w:rFonts w:ascii="Times New Roman" w:eastAsia="Times New Roman" w:hAnsi="Times New Roman" w:cs="Times New Roman"/>
          <w:bCs/>
          <w:color w:val="000000"/>
          <w:sz w:val="20"/>
          <w:szCs w:val="20"/>
          <w:lang w:eastAsia="pl-PL"/>
        </w:rPr>
        <w:tab/>
        <w:t>.................................................................................................</w:t>
      </w: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color w:val="000000"/>
          <w:sz w:val="20"/>
          <w:szCs w:val="20"/>
          <w:lang w:eastAsia="pl-PL"/>
        </w:rPr>
        <w:t>Adres wykonawcy</w:t>
      </w:r>
      <w:r w:rsidRPr="005C4692">
        <w:rPr>
          <w:rFonts w:ascii="Times New Roman" w:eastAsia="Times New Roman" w:hAnsi="Times New Roman" w:cs="Times New Roman"/>
          <w:bCs/>
          <w:color w:val="000000"/>
          <w:sz w:val="20"/>
          <w:szCs w:val="20"/>
          <w:lang w:eastAsia="pl-PL"/>
        </w:rPr>
        <w:tab/>
        <w:t>.................................................................................................</w:t>
      </w: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color w:val="000000"/>
          <w:sz w:val="20"/>
          <w:szCs w:val="20"/>
          <w:lang w:eastAsia="pl-PL"/>
        </w:rPr>
        <w:t>Miejscowość ................................................</w:t>
      </w:r>
      <w:r w:rsidRPr="005C4692">
        <w:rPr>
          <w:rFonts w:ascii="Times New Roman" w:eastAsia="Times New Roman" w:hAnsi="Times New Roman" w:cs="Times New Roman"/>
          <w:bCs/>
          <w:color w:val="000000"/>
          <w:sz w:val="20"/>
          <w:szCs w:val="20"/>
          <w:lang w:eastAsia="pl-PL"/>
        </w:rPr>
        <w:tab/>
      </w:r>
      <w:r w:rsidRPr="005C4692">
        <w:rPr>
          <w:rFonts w:ascii="Times New Roman" w:eastAsia="Times New Roman" w:hAnsi="Times New Roman" w:cs="Times New Roman"/>
          <w:bCs/>
          <w:color w:val="000000"/>
          <w:sz w:val="20"/>
          <w:szCs w:val="20"/>
          <w:lang w:eastAsia="pl-PL"/>
        </w:rPr>
        <w:tab/>
      </w:r>
      <w:r w:rsidRPr="005C4692">
        <w:rPr>
          <w:rFonts w:ascii="Times New Roman" w:eastAsia="Times New Roman" w:hAnsi="Times New Roman" w:cs="Times New Roman"/>
          <w:bCs/>
          <w:color w:val="000000"/>
          <w:sz w:val="20"/>
          <w:szCs w:val="20"/>
          <w:lang w:eastAsia="pl-PL"/>
        </w:rPr>
        <w:tab/>
        <w:t>Data .....................</w:t>
      </w: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jc w:val="both"/>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jc w:val="both"/>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color w:val="000000"/>
          <w:sz w:val="20"/>
          <w:szCs w:val="20"/>
          <w:lang w:eastAsia="pl-PL"/>
        </w:rPr>
        <w:t>Wykaz narzędzi, wyposażenia zakładu i urządzeń technicznych dostępnych wykonawcy usług lub robót budowlanych w celu wykonania zamówienia, wymagany jest w celu potwierdzenia, że wykonawca dysponuje odpowiednim potencjałem technicznym.</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bl>
      <w:tblPr>
        <w:tblW w:w="840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541"/>
        <w:gridCol w:w="1700"/>
        <w:gridCol w:w="1544"/>
        <w:gridCol w:w="1618"/>
      </w:tblGrid>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Opis , rodzaj pojazdu</w:t>
            </w: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Stan techniczny</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Sposób posiadania</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 xml:space="preserve">Dopuszczona ładowność </w:t>
            </w: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r w:rsidR="005C4692" w:rsidRPr="005C4692" w:rsidTr="00A72005">
        <w:tc>
          <w:tcPr>
            <w:tcW w:w="35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5C4692" w:rsidRPr="005C4692" w:rsidRDefault="005C4692" w:rsidP="005C4692">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Oświadczamy, że:</w:t>
      </w:r>
    </w:p>
    <w:p w:rsidR="005C4692" w:rsidRPr="005C4692" w:rsidRDefault="005C4692" w:rsidP="005C4692">
      <w:pPr>
        <w:autoSpaceDE w:val="0"/>
        <w:autoSpaceDN w:val="0"/>
        <w:adjustRightInd w:val="0"/>
        <w:spacing w:before="6" w:after="12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dysponujemy bazą magazynowo - transportową spełniającą wymagania Rozporządzenia Ministra Środowiska z dnia 11 stycznia 2013 r. w sprawie szczegółowych wymagań  w zakresie odbierania odpadów komunalnych od właścicieli nieruchomości (Dz. U. z 2013 r., poz. 122);</w:t>
      </w:r>
    </w:p>
    <w:p w:rsidR="005C4692" w:rsidRPr="005C4692" w:rsidRDefault="005C4692" w:rsidP="005C4692">
      <w:pPr>
        <w:widowControl w:val="0"/>
        <w:spacing w:after="0" w:line="240" w:lineRule="auto"/>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jc w:val="both"/>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tabs>
          <w:tab w:val="left" w:pos="3060"/>
          <w:tab w:val="left" w:leader="dot" w:pos="8460"/>
        </w:tabs>
        <w:spacing w:after="0" w:line="240" w:lineRule="auto"/>
        <w:jc w:val="both"/>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5C4692" w:rsidRPr="005C4692" w:rsidRDefault="005C4692" w:rsidP="005C4692">
      <w:pPr>
        <w:widowControl w:val="0"/>
        <w:spacing w:after="0" w:line="240" w:lineRule="auto"/>
        <w:jc w:val="center"/>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color w:val="000000"/>
          <w:sz w:val="20"/>
          <w:szCs w:val="20"/>
          <w:lang w:eastAsia="pl-PL"/>
        </w:rPr>
        <w:t>.................................................................................</w:t>
      </w:r>
    </w:p>
    <w:p w:rsidR="005C4692" w:rsidRPr="005C4692" w:rsidRDefault="005C4692" w:rsidP="005C4692">
      <w:pPr>
        <w:spacing w:after="0" w:line="240" w:lineRule="auto"/>
        <w:jc w:val="center"/>
        <w:rPr>
          <w:rFonts w:ascii="Arial" w:eastAsia="Times New Roman" w:hAnsi="Arial" w:cs="Arial"/>
          <w:sz w:val="20"/>
          <w:szCs w:val="20"/>
          <w:vertAlign w:val="superscript"/>
          <w:lang w:eastAsia="pl-PL"/>
        </w:rPr>
      </w:pPr>
      <w:r w:rsidRPr="005C4692">
        <w:rPr>
          <w:rFonts w:ascii="Times New Roman" w:eastAsia="Times New Roman" w:hAnsi="Times New Roman" w:cs="Times New Roman"/>
          <w:bCs/>
          <w:color w:val="000000"/>
          <w:sz w:val="20"/>
          <w:szCs w:val="20"/>
          <w:vertAlign w:val="superscript"/>
          <w:lang w:eastAsia="pl-PL"/>
        </w:rPr>
        <w:t>(data, pieczęć i</w:t>
      </w:r>
      <w:r w:rsidRPr="005C4692">
        <w:rPr>
          <w:rFonts w:ascii="Times New Roman" w:eastAsia="Times New Roman" w:hAnsi="Times New Roman" w:cs="Times New Roman"/>
          <w:bCs/>
          <w:color w:val="000000"/>
          <w:sz w:val="20"/>
          <w:szCs w:val="20"/>
          <w:lang w:eastAsia="pl-PL"/>
        </w:rPr>
        <w:t xml:space="preserve"> </w:t>
      </w:r>
      <w:r w:rsidRPr="005C4692">
        <w:rPr>
          <w:rFonts w:ascii="Arial" w:eastAsia="Times New Roman" w:hAnsi="Arial" w:cs="Arial"/>
          <w:sz w:val="20"/>
          <w:szCs w:val="20"/>
          <w:vertAlign w:val="superscript"/>
          <w:lang w:eastAsia="pl-PL"/>
        </w:rPr>
        <w:t>podpisy osób uprawnionych do reprezentacji wykonawcy lub posiadających pełnomocnictwo)</w:t>
      </w:r>
    </w:p>
    <w:p w:rsidR="005C4692" w:rsidRPr="005C4692" w:rsidRDefault="005C4692" w:rsidP="005C4692">
      <w:pPr>
        <w:spacing w:after="0" w:line="240" w:lineRule="auto"/>
        <w:jc w:val="center"/>
        <w:rPr>
          <w:rFonts w:ascii="Arial" w:eastAsia="Times New Roman" w:hAnsi="Arial" w:cs="Arial"/>
          <w:sz w:val="20"/>
          <w:szCs w:val="20"/>
          <w:vertAlign w:val="superscript"/>
          <w:lang w:eastAsia="pl-PL"/>
        </w:rPr>
      </w:pP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rPr>
          <w:rFonts w:ascii="Arial" w:eastAsia="Times New Roman" w:hAnsi="Arial" w:cs="Arial"/>
          <w:sz w:val="20"/>
          <w:szCs w:val="20"/>
          <w:lang w:eastAsia="pl-PL"/>
        </w:rPr>
      </w:pPr>
    </w:p>
    <w:p w:rsidR="005C4692" w:rsidRPr="005C4692" w:rsidRDefault="005C4692" w:rsidP="005C4692">
      <w:pPr>
        <w:spacing w:after="0" w:line="240" w:lineRule="auto"/>
        <w:rPr>
          <w:rFonts w:ascii="Arial" w:eastAsia="Times New Roman" w:hAnsi="Arial" w:cs="Arial"/>
          <w:sz w:val="20"/>
          <w:szCs w:val="20"/>
          <w:lang w:eastAsia="pl-PL"/>
        </w:rPr>
      </w:pPr>
    </w:p>
    <w:p w:rsidR="005C4692" w:rsidRPr="005C4692" w:rsidRDefault="005C4692" w:rsidP="005C4692">
      <w:pPr>
        <w:spacing w:after="0" w:line="240" w:lineRule="auto"/>
        <w:rPr>
          <w:rFonts w:ascii="Arial" w:eastAsia="Times New Roman" w:hAnsi="Arial" w:cs="Arial"/>
          <w:sz w:val="20"/>
          <w:szCs w:val="20"/>
          <w:lang w:eastAsia="pl-PL"/>
        </w:rPr>
      </w:pPr>
    </w:p>
    <w:p w:rsidR="005C4692" w:rsidRPr="005C4692" w:rsidRDefault="005C4692" w:rsidP="005C4692">
      <w:pPr>
        <w:spacing w:after="0" w:line="240" w:lineRule="auto"/>
        <w:rPr>
          <w:rFonts w:ascii="Arial" w:eastAsia="Times New Roman" w:hAnsi="Arial" w:cs="Arial"/>
          <w:sz w:val="20"/>
          <w:szCs w:val="20"/>
          <w:lang w:eastAsia="pl-PL"/>
        </w:rPr>
      </w:pPr>
    </w:p>
    <w:p w:rsidR="005C4692" w:rsidRPr="005C4692" w:rsidRDefault="005C4692" w:rsidP="005C4692">
      <w:pPr>
        <w:spacing w:after="0" w:line="240" w:lineRule="auto"/>
        <w:jc w:val="center"/>
        <w:rPr>
          <w:rFonts w:ascii="Arial" w:eastAsia="Times New Roman" w:hAnsi="Arial" w:cs="Arial"/>
          <w:sz w:val="20"/>
          <w:szCs w:val="20"/>
          <w:vertAlign w:val="superscript"/>
          <w:lang w:eastAsia="pl-PL"/>
        </w:rPr>
      </w:pP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lastRenderedPageBreak/>
        <w:t>Załącznik nr 4a do SIWZ</w:t>
      </w:r>
    </w:p>
    <w:p w:rsidR="005C4692" w:rsidRPr="005C4692" w:rsidRDefault="005C4692" w:rsidP="005C469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C4692">
        <w:rPr>
          <w:rFonts w:ascii="Times New Roman" w:eastAsia="Times New Roman" w:hAnsi="Times New Roman" w:cs="Times New Roman"/>
          <w:b/>
          <w:i/>
          <w:sz w:val="20"/>
          <w:szCs w:val="20"/>
          <w:lang w:eastAsia="pl-PL"/>
        </w:rPr>
        <w:t>(</w:t>
      </w:r>
      <w:r w:rsidRPr="005C4692">
        <w:rPr>
          <w:rFonts w:ascii="Times New Roman" w:eastAsia="Times New Roman" w:hAnsi="Times New Roman" w:cs="Times New Roman"/>
          <w:b/>
          <w:i/>
          <w:sz w:val="20"/>
          <w:szCs w:val="20"/>
          <w:u w:val="single"/>
          <w:lang w:eastAsia="pl-PL"/>
        </w:rPr>
        <w:t>przekazać w terminie 3 dni od</w:t>
      </w:r>
    </w:p>
    <w:p w:rsidR="005C4692" w:rsidRPr="005C4692" w:rsidRDefault="005C4692" w:rsidP="005C469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C4692">
        <w:rPr>
          <w:rFonts w:ascii="Times New Roman" w:eastAsia="Times New Roman" w:hAnsi="Times New Roman" w:cs="Times New Roman"/>
          <w:i/>
          <w:sz w:val="20"/>
          <w:szCs w:val="20"/>
          <w:u w:val="single"/>
          <w:lang w:eastAsia="pl-PL"/>
        </w:rPr>
        <w:t>ukazania</w:t>
      </w:r>
      <w:r w:rsidRPr="005C4692">
        <w:rPr>
          <w:rFonts w:ascii="Times New Roman" w:eastAsia="Times New Roman" w:hAnsi="Times New Roman" w:cs="Times New Roman"/>
          <w:b/>
          <w:i/>
          <w:sz w:val="20"/>
          <w:szCs w:val="20"/>
          <w:u w:val="single"/>
          <w:lang w:eastAsia="pl-PL"/>
        </w:rPr>
        <w:t xml:space="preserve"> się informacji</w:t>
      </w:r>
    </w:p>
    <w:p w:rsidR="005C4692" w:rsidRPr="005C4692" w:rsidRDefault="005C4692" w:rsidP="005C4692">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5C4692">
        <w:rPr>
          <w:rFonts w:ascii="Times New Roman" w:eastAsia="Times New Roman" w:hAnsi="Times New Roman" w:cs="Times New Roman"/>
          <w:b/>
          <w:i/>
          <w:sz w:val="20"/>
          <w:szCs w:val="20"/>
          <w:u w:val="single"/>
          <w:lang w:eastAsia="pl-PL"/>
        </w:rPr>
        <w:t>o wynikach na stronie Zamawiającego)</w:t>
      </w: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5C4692" w:rsidRPr="005C4692" w:rsidRDefault="005C4692" w:rsidP="005C4692">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5C4692" w:rsidRPr="005C4692" w:rsidRDefault="005C4692" w:rsidP="005C4692">
      <w:pPr>
        <w:pBdr>
          <w:bottom w:val="single" w:sz="12" w:space="1" w:color="auto"/>
        </w:pBdr>
        <w:spacing w:after="0" w:line="276"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Wykonawca:</w:t>
      </w:r>
    </w:p>
    <w:p w:rsidR="005C4692" w:rsidRPr="005C4692" w:rsidRDefault="005C4692" w:rsidP="005C4692">
      <w:pPr>
        <w:spacing w:after="0" w:line="276" w:lineRule="auto"/>
        <w:rPr>
          <w:rFonts w:ascii="Times New Roman" w:eastAsia="Times New Roman" w:hAnsi="Times New Roman" w:cs="Times New Roman"/>
          <w:i/>
          <w:sz w:val="20"/>
          <w:szCs w:val="20"/>
          <w:vertAlign w:val="superscript"/>
          <w:lang w:eastAsia="pl-PL"/>
        </w:rPr>
      </w:pPr>
      <w:r w:rsidRPr="005C4692">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5C4692" w:rsidRPr="005C4692" w:rsidRDefault="005C4692" w:rsidP="005C4692">
      <w:pPr>
        <w:spacing w:after="0" w:line="276" w:lineRule="auto"/>
        <w:rPr>
          <w:rFonts w:ascii="Times New Roman" w:eastAsia="Times New Roman" w:hAnsi="Times New Roman" w:cs="Times New Roman"/>
          <w:sz w:val="20"/>
          <w:szCs w:val="20"/>
          <w:u w:val="single"/>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reprezentowany przez: …………………………………………………………………………….</w:t>
      </w:r>
    </w:p>
    <w:p w:rsidR="005C4692" w:rsidRPr="005C4692" w:rsidRDefault="005C4692" w:rsidP="005C4692">
      <w:pPr>
        <w:spacing w:after="0" w:line="276" w:lineRule="auto"/>
        <w:jc w:val="center"/>
        <w:rPr>
          <w:rFonts w:ascii="Times New Roman" w:eastAsia="Times New Roman" w:hAnsi="Times New Roman" w:cs="Times New Roman"/>
          <w:sz w:val="20"/>
          <w:szCs w:val="20"/>
          <w:vertAlign w:val="superscript"/>
          <w:lang w:eastAsia="pl-PL"/>
        </w:rPr>
      </w:pPr>
      <w:r w:rsidRPr="005C4692">
        <w:rPr>
          <w:rFonts w:ascii="Times New Roman" w:eastAsia="Times New Roman" w:hAnsi="Times New Roman" w:cs="Times New Roman"/>
          <w:i/>
          <w:sz w:val="20"/>
          <w:szCs w:val="20"/>
          <w:vertAlign w:val="superscript"/>
          <w:lang w:eastAsia="pl-PL"/>
        </w:rPr>
        <w:t>(imię, nazwisko, stanowisko/podstawa do reprezentacji)</w:t>
      </w:r>
    </w:p>
    <w:p w:rsidR="005C4692" w:rsidRPr="005C4692" w:rsidRDefault="005C4692" w:rsidP="005C4692">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Oświadczenie wykonawcy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składane na podstawie art. 25a ust. 1 ustawy z dnia 29 stycznia 2004 r. </w:t>
      </w:r>
    </w:p>
    <w:p w:rsidR="005C4692" w:rsidRPr="005C4692" w:rsidRDefault="005C4692" w:rsidP="005C4692">
      <w:pPr>
        <w:spacing w:after="0" w:line="276"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 Prawo zamówień publicznych (dalej jako: ustawa Pzp), </w:t>
      </w: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 xml:space="preserve">DOTYCZĄCE </w:t>
      </w:r>
    </w:p>
    <w:p w:rsidR="005C4692" w:rsidRPr="005C4692" w:rsidRDefault="005C4692" w:rsidP="005C4692">
      <w:pPr>
        <w:spacing w:after="0" w:line="276" w:lineRule="auto"/>
        <w:jc w:val="center"/>
        <w:rPr>
          <w:rFonts w:ascii="Times New Roman" w:eastAsia="Times New Roman" w:hAnsi="Times New Roman" w:cs="Times New Roman"/>
          <w:b/>
          <w:sz w:val="20"/>
          <w:szCs w:val="20"/>
          <w:u w:val="single"/>
          <w:lang w:eastAsia="pl-PL"/>
        </w:rPr>
      </w:pPr>
      <w:r w:rsidRPr="005C4692">
        <w:rPr>
          <w:rFonts w:ascii="Times New Roman" w:eastAsia="Times New Roman" w:hAnsi="Times New Roman" w:cs="Times New Roman"/>
          <w:b/>
          <w:sz w:val="20"/>
          <w:szCs w:val="20"/>
          <w:u w:val="single"/>
          <w:lang w:eastAsia="pl-PL"/>
        </w:rPr>
        <w:t>PRZESŁANEK WYKLUCZENIA Z POSTĘPOWANIA</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Na potrzeby postępowania o udzielenie zamówienia publicznego pn. </w:t>
      </w:r>
    </w:p>
    <w:p w:rsidR="005C4692" w:rsidRPr="005C4692" w:rsidRDefault="005C4692" w:rsidP="005C4692">
      <w:pPr>
        <w:spacing w:after="0" w:line="276" w:lineRule="auto"/>
        <w:rPr>
          <w:rFonts w:ascii="Times New Roman" w:eastAsia="Times New Roman" w:hAnsi="Times New Roman" w:cs="Times New Roman"/>
          <w:b/>
          <w:iCs/>
          <w:sz w:val="20"/>
          <w:szCs w:val="20"/>
          <w:lang w:eastAsia="pl-PL"/>
        </w:rPr>
      </w:pPr>
    </w:p>
    <w:p w:rsidR="005C4692" w:rsidRPr="005C4692" w:rsidRDefault="005C4692" w:rsidP="005C4692">
      <w:pPr>
        <w:spacing w:after="0" w:line="276" w:lineRule="auto"/>
        <w:ind w:right="23"/>
        <w:jc w:val="center"/>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5C4692" w:rsidRPr="005C4692" w:rsidRDefault="005C4692" w:rsidP="005C469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5C4692">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5C4692">
        <w:rPr>
          <w:rFonts w:ascii="Times New Roman" w:eastAsia="Times New Roman" w:hAnsi="Times New Roman" w:cs="Times New Roman"/>
          <w:b/>
          <w:spacing w:val="-4"/>
          <w:sz w:val="20"/>
          <w:szCs w:val="20"/>
          <w:lang w:eastAsia="pl-PL"/>
        </w:rPr>
        <w:t>oświadczamy, że:</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OŚWIADCZENIA DOTYCZĄCE WYKONAWCY:</w:t>
      </w:r>
    </w:p>
    <w:p w:rsidR="005C4692" w:rsidRPr="005C4692" w:rsidRDefault="005C4692" w:rsidP="005C4692">
      <w:pPr>
        <w:spacing w:after="0" w:line="276" w:lineRule="auto"/>
        <w:ind w:left="349"/>
        <w:jc w:val="both"/>
        <w:rPr>
          <w:rFonts w:ascii="Times New Roman" w:eastAsia="Times New Roman" w:hAnsi="Times New Roman" w:cs="Times New Roman"/>
          <w:sz w:val="20"/>
          <w:szCs w:val="20"/>
          <w:lang w:eastAsia="pl-PL"/>
        </w:rPr>
      </w:pPr>
    </w:p>
    <w:p w:rsidR="005C4692" w:rsidRPr="005C4692" w:rsidRDefault="005C4692" w:rsidP="005C4692">
      <w:pPr>
        <w:spacing w:after="0" w:line="240" w:lineRule="auto"/>
        <w:contextualSpacing/>
        <w:jc w:val="both"/>
        <w:rPr>
          <w:rFonts w:ascii="Times New Roman" w:eastAsia="Times New Roman" w:hAnsi="Times New Roman" w:cs="Times New Roman"/>
          <w:sz w:val="24"/>
          <w:szCs w:val="24"/>
          <w:lang w:eastAsia="pl-PL"/>
        </w:rPr>
      </w:pPr>
      <w:r w:rsidRPr="005C4692">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5C4692">
        <w:rPr>
          <w:rFonts w:ascii="Times New Roman" w:eastAsia="Times New Roman" w:hAnsi="Times New Roman" w:cs="Times New Roman"/>
          <w:sz w:val="24"/>
          <w:szCs w:val="24"/>
          <w:lang w:eastAsia="pl-PL"/>
        </w:rPr>
        <w:t xml:space="preserve">  .</w:t>
      </w:r>
    </w:p>
    <w:p w:rsidR="005C4692" w:rsidRPr="005C4692" w:rsidRDefault="005C4692" w:rsidP="005C4692">
      <w:pPr>
        <w:spacing w:after="0" w:line="276" w:lineRule="auto"/>
        <w:ind w:left="349"/>
        <w:contextualSpacing/>
        <w:jc w:val="both"/>
        <w:rPr>
          <w:rFonts w:ascii="Times New Roman" w:eastAsia="Times New Roman" w:hAnsi="Times New Roman" w:cs="Times New Roman"/>
          <w:sz w:val="20"/>
          <w:szCs w:val="20"/>
          <w:lang w:eastAsia="pl-PL"/>
        </w:rPr>
      </w:pPr>
    </w:p>
    <w:p w:rsidR="005C4692" w:rsidRPr="005C4692" w:rsidRDefault="005C4692" w:rsidP="005C4692">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5C4692">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5C4692">
        <w:rPr>
          <w:rFonts w:ascii="Times New Roman" w:eastAsia="Times New Roman" w:hAnsi="Times New Roman" w:cs="Times New Roman"/>
          <w:spacing w:val="-4"/>
          <w:sz w:val="20"/>
          <w:szCs w:val="20"/>
          <w:vertAlign w:val="superscript"/>
          <w:lang w:eastAsia="pl-PL"/>
        </w:rPr>
        <w:t>)</w:t>
      </w:r>
    </w:p>
    <w:p w:rsidR="005C4692" w:rsidRPr="005C4692" w:rsidRDefault="005C4692" w:rsidP="005C469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5C4692">
        <w:rPr>
          <w:rFonts w:ascii="Times New Roman" w:eastAsia="Times New Roman" w:hAnsi="Times New Roman" w:cs="Times New Roman"/>
          <w:spacing w:val="-4"/>
          <w:sz w:val="20"/>
          <w:szCs w:val="20"/>
          <w:lang w:eastAsia="pl-PL"/>
        </w:rPr>
        <w:t>lub</w:t>
      </w:r>
    </w:p>
    <w:p w:rsidR="005C4692" w:rsidRPr="005C4692" w:rsidRDefault="005C4692" w:rsidP="005C4692">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5C4692">
        <w:rPr>
          <w:rFonts w:ascii="Times New Roman" w:eastAsia="Times New Roman" w:hAnsi="Times New Roman" w:cs="Times New Roman"/>
          <w:b/>
          <w:spacing w:val="-4"/>
          <w:sz w:val="20"/>
          <w:szCs w:val="20"/>
          <w:lang w:eastAsia="pl-PL"/>
        </w:rPr>
        <w:t>- należymy do tej samej grupy kapitałowej z następującymi Wykonawcami *</w:t>
      </w:r>
      <w:r w:rsidRPr="005C4692">
        <w:rPr>
          <w:rFonts w:ascii="Times New Roman" w:eastAsia="Times New Roman" w:hAnsi="Times New Roman" w:cs="Times New Roman"/>
          <w:b/>
          <w:spacing w:val="-4"/>
          <w:sz w:val="20"/>
          <w:szCs w:val="20"/>
          <w:vertAlign w:val="superscript"/>
          <w:lang w:eastAsia="pl-PL"/>
        </w:rPr>
        <w:t>)</w:t>
      </w:r>
    </w:p>
    <w:p w:rsidR="005C4692" w:rsidRPr="005C4692" w:rsidRDefault="005C4692" w:rsidP="005C4692">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5C4692">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5C4692">
        <w:rPr>
          <w:rFonts w:ascii="Times New Roman" w:eastAsia="Times New Roman" w:hAnsi="Times New Roman" w:cs="Times New Roman"/>
          <w:i/>
          <w:spacing w:val="-4"/>
          <w:sz w:val="20"/>
          <w:szCs w:val="20"/>
          <w:lang w:eastAsia="pl-PL"/>
        </w:rPr>
        <w:t>(</w:t>
      </w:r>
      <w:r w:rsidRPr="005C4692">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5C4692" w:rsidRPr="005C4692" w:rsidRDefault="005C4692" w:rsidP="005C4692">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5C4692">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5C4692">
        <w:rPr>
          <w:rFonts w:ascii="Times New Roman" w:eastAsia="Times New Roman" w:hAnsi="Times New Roman" w:cs="Times New Roman"/>
          <w:spacing w:val="-4"/>
          <w:sz w:val="20"/>
          <w:szCs w:val="20"/>
          <w:lang w:eastAsia="pl-PL"/>
        </w:rPr>
        <w:t>*</w:t>
      </w:r>
      <w:r w:rsidRPr="005C4692">
        <w:rPr>
          <w:rFonts w:ascii="Times New Roman" w:eastAsia="Times New Roman" w:hAnsi="Times New Roman" w:cs="Times New Roman"/>
          <w:spacing w:val="-4"/>
          <w:sz w:val="20"/>
          <w:szCs w:val="20"/>
          <w:vertAlign w:val="superscript"/>
          <w:lang w:eastAsia="pl-PL"/>
        </w:rPr>
        <w:t>)</w:t>
      </w:r>
    </w:p>
    <w:p w:rsidR="005C4692" w:rsidRPr="005C4692" w:rsidRDefault="005C4692" w:rsidP="005C469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5C4692">
        <w:rPr>
          <w:rFonts w:ascii="Times New Roman" w:eastAsia="Times New Roman" w:hAnsi="Times New Roman" w:cs="Times New Roman"/>
          <w:spacing w:val="-4"/>
          <w:sz w:val="20"/>
          <w:szCs w:val="20"/>
          <w:lang w:eastAsia="pl-PL"/>
        </w:rPr>
        <w:t>......................................................................................................................................................................</w:t>
      </w:r>
    </w:p>
    <w:p w:rsidR="005C4692" w:rsidRPr="005C4692" w:rsidRDefault="005C4692" w:rsidP="005C4692">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5C4692">
        <w:rPr>
          <w:rFonts w:ascii="Times New Roman" w:eastAsia="Times New Roman" w:hAnsi="Times New Roman" w:cs="Times New Roman"/>
          <w:spacing w:val="-4"/>
          <w:sz w:val="20"/>
          <w:szCs w:val="20"/>
          <w:lang w:eastAsia="pl-PL"/>
        </w:rPr>
        <w:t>......................................................................................................................................................................</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 xml:space="preserve">…………….……. </w:t>
      </w:r>
      <w:r w:rsidRPr="005C4692">
        <w:rPr>
          <w:rFonts w:ascii="Times New Roman" w:eastAsia="Times New Roman" w:hAnsi="Times New Roman" w:cs="Times New Roman"/>
          <w:i/>
          <w:sz w:val="20"/>
          <w:szCs w:val="20"/>
          <w:lang w:eastAsia="pl-PL"/>
        </w:rPr>
        <w:t xml:space="preserve">(miejscowość), </w:t>
      </w:r>
      <w:r w:rsidRPr="005C4692">
        <w:rPr>
          <w:rFonts w:ascii="Times New Roman" w:eastAsia="Times New Roman" w:hAnsi="Times New Roman" w:cs="Times New Roman"/>
          <w:sz w:val="20"/>
          <w:szCs w:val="20"/>
          <w:lang w:eastAsia="pl-PL"/>
        </w:rPr>
        <w:t xml:space="preserve">dnia ………….……. r. </w:t>
      </w: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r>
      <w:r w:rsidRPr="005C4692">
        <w:rPr>
          <w:rFonts w:ascii="Times New Roman" w:eastAsia="Times New Roman" w:hAnsi="Times New Roman" w:cs="Times New Roman"/>
          <w:sz w:val="20"/>
          <w:szCs w:val="20"/>
          <w:lang w:eastAsia="pl-PL"/>
        </w:rPr>
        <w:tab/>
        <w:t>…………………………………………</w:t>
      </w:r>
    </w:p>
    <w:p w:rsidR="005C4692" w:rsidRPr="005C4692" w:rsidRDefault="005C4692" w:rsidP="005C4692">
      <w:pPr>
        <w:spacing w:after="0" w:line="276" w:lineRule="auto"/>
        <w:ind w:left="5664" w:firstLine="6"/>
        <w:jc w:val="both"/>
        <w:rPr>
          <w:rFonts w:ascii="Times New Roman" w:eastAsia="Times New Roman" w:hAnsi="Times New Roman" w:cs="Times New Roman"/>
          <w:i/>
          <w:sz w:val="20"/>
          <w:szCs w:val="20"/>
          <w:lang w:eastAsia="pl-PL"/>
        </w:rPr>
      </w:pPr>
      <w:r w:rsidRPr="005C4692">
        <w:rPr>
          <w:rFonts w:ascii="Times New Roman" w:eastAsia="Times New Roman" w:hAnsi="Times New Roman" w:cs="Times New Roman"/>
          <w:i/>
          <w:sz w:val="20"/>
          <w:szCs w:val="20"/>
          <w:lang w:eastAsia="pl-PL"/>
        </w:rPr>
        <w:t>(podpis)</w:t>
      </w:r>
    </w:p>
    <w:p w:rsidR="005C4692" w:rsidRPr="005C4692" w:rsidRDefault="005C4692" w:rsidP="005C4692">
      <w:pPr>
        <w:spacing w:after="0" w:line="276" w:lineRule="auto"/>
        <w:ind w:left="5664" w:firstLine="708"/>
        <w:jc w:val="both"/>
        <w:rPr>
          <w:rFonts w:ascii="Times New Roman" w:eastAsia="Times New Roman" w:hAnsi="Times New Roman" w:cs="Times New Roman"/>
          <w:i/>
          <w:sz w:val="20"/>
          <w:szCs w:val="20"/>
          <w:lang w:eastAsia="pl-PL"/>
        </w:rPr>
      </w:pPr>
    </w:p>
    <w:p w:rsidR="005C4692" w:rsidRPr="005C4692" w:rsidRDefault="005C4692" w:rsidP="005C4692">
      <w:pPr>
        <w:spacing w:after="0" w:line="240" w:lineRule="auto"/>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pacing w:val="-4"/>
          <w:sz w:val="20"/>
          <w:szCs w:val="20"/>
          <w:lang w:eastAsia="pl-PL"/>
        </w:rPr>
        <w:t>*</w:t>
      </w:r>
      <w:r w:rsidRPr="005C4692">
        <w:rPr>
          <w:rFonts w:ascii="Times New Roman" w:eastAsia="Times New Roman" w:hAnsi="Times New Roman" w:cs="Times New Roman"/>
          <w:b/>
          <w:spacing w:val="-4"/>
          <w:sz w:val="20"/>
          <w:szCs w:val="20"/>
          <w:vertAlign w:val="superscript"/>
          <w:lang w:eastAsia="pl-PL"/>
        </w:rPr>
        <w:t>) niepotrzebne skreślić</w:t>
      </w: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autoSpaceDE w:val="0"/>
        <w:autoSpaceDN w:val="0"/>
        <w:adjustRightInd w:val="0"/>
        <w:spacing w:before="60" w:after="0" w:line="240" w:lineRule="auto"/>
        <w:jc w:val="right"/>
        <w:rPr>
          <w:rFonts w:ascii="Times New Roman" w:eastAsia="Times New Roman" w:hAnsi="Times New Roman" w:cs="Times New Roman"/>
          <w:b/>
          <w:sz w:val="24"/>
          <w:szCs w:val="24"/>
          <w:lang w:eastAsia="pl-PL"/>
        </w:rPr>
      </w:pPr>
      <w:r w:rsidRPr="005C4692">
        <w:rPr>
          <w:rFonts w:ascii="Times New Roman" w:eastAsia="Times New Roman" w:hAnsi="Times New Roman" w:cs="Times New Roman"/>
          <w:b/>
          <w:sz w:val="24"/>
          <w:szCs w:val="24"/>
          <w:lang w:eastAsia="pl-PL"/>
        </w:rPr>
        <w:t>Załącznik nr 7 do SIWZ</w:t>
      </w:r>
    </w:p>
    <w:p w:rsidR="005C4692" w:rsidRPr="005C4692" w:rsidRDefault="005C4692" w:rsidP="005C4692">
      <w:pPr>
        <w:spacing w:after="0" w:line="276"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76"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Składając ofertę w postępowaniu o zamówienie publiczne w trybie przetargu nieograniczonego na:</w:t>
      </w:r>
    </w:p>
    <w:p w:rsidR="005C4692" w:rsidRPr="005C4692" w:rsidRDefault="005C4692" w:rsidP="005C4692">
      <w:pPr>
        <w:spacing w:after="0" w:line="276"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76" w:lineRule="auto"/>
        <w:ind w:right="23"/>
        <w:jc w:val="center"/>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sz w:val="20"/>
          <w:szCs w:val="20"/>
          <w:lang w:eastAsia="pl-PL"/>
        </w:rPr>
        <w:t>Odbieranie i zagospodarowanie stałych odpadów komunalnych z nieruchomości zamieszkałych i niezamieszkałych z terenu Gminy Magnuszew</w:t>
      </w: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spacing w:after="0" w:line="276" w:lineRule="auto"/>
        <w:rPr>
          <w:rFonts w:ascii="Arial" w:eastAsia="Times New Roman" w:hAnsi="Arial" w:cs="Arial"/>
          <w:b/>
          <w:bCs/>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lang w:eastAsia="pl-PL"/>
        </w:rPr>
        <w:t>WYKAZ WYKONANYCH W OKRESIE OSTATNICH 3 LAT USŁUG</w:t>
      </w:r>
    </w:p>
    <w:p w:rsidR="005C4692" w:rsidRPr="005C4692" w:rsidRDefault="005C4692" w:rsidP="005C4692">
      <w:pPr>
        <w:tabs>
          <w:tab w:val="left" w:pos="525"/>
        </w:tabs>
        <w:spacing w:after="0" w:line="240" w:lineRule="auto"/>
        <w:jc w:val="both"/>
        <w:rPr>
          <w:rFonts w:ascii="Times New Roman" w:eastAsia="Times New Roman" w:hAnsi="Times New Roman" w:cs="Times New Roman"/>
          <w:sz w:val="20"/>
          <w:szCs w:val="20"/>
          <w:lang w:eastAsia="pl-PL"/>
        </w:rPr>
      </w:pPr>
    </w:p>
    <w:p w:rsidR="005C4692" w:rsidRPr="005C4692" w:rsidRDefault="005C4692" w:rsidP="005C4692">
      <w:pPr>
        <w:tabs>
          <w:tab w:val="left" w:pos="525"/>
        </w:tabs>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bCs/>
          <w:sz w:val="20"/>
          <w:szCs w:val="20"/>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5C4692">
        <w:rPr>
          <w:rFonts w:ascii="Times New Roman" w:eastAsia="Times New Roman" w:hAnsi="Times New Roman" w:cs="Times New Roman"/>
          <w:sz w:val="20"/>
          <w:szCs w:val="20"/>
          <w:lang w:eastAsia="pl-PL"/>
        </w:rPr>
        <w:t xml:space="preserve">oraz załączeniem dowodów, </w:t>
      </w:r>
      <w:r w:rsidRPr="005C4692">
        <w:rPr>
          <w:rFonts w:ascii="Times New Roman" w:eastAsia="Times New Roman" w:hAnsi="Times New Roman" w:cs="Times New Roman"/>
          <w:b/>
          <w:bCs/>
          <w:sz w:val="20"/>
          <w:szCs w:val="20"/>
          <w:lang w:eastAsia="pl-PL"/>
        </w:rPr>
        <w:t>czy zostały wykonane lub są wykonywane</w:t>
      </w:r>
      <w:r w:rsidRPr="005C4692">
        <w:rPr>
          <w:rFonts w:ascii="Times New Roman" w:eastAsia="Times New Roman" w:hAnsi="Times New Roman" w:cs="Times New Roman"/>
          <w:sz w:val="20"/>
          <w:szCs w:val="20"/>
          <w:lang w:eastAsia="pl-PL"/>
        </w:rPr>
        <w:t xml:space="preserve"> </w:t>
      </w:r>
    </w:p>
    <w:tbl>
      <w:tblPr>
        <w:tblW w:w="9180"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413"/>
        <w:gridCol w:w="2304"/>
        <w:gridCol w:w="1454"/>
        <w:gridCol w:w="1397"/>
        <w:gridCol w:w="3612"/>
      </w:tblGrid>
      <w:tr w:rsidR="005C4692" w:rsidRPr="005C4692" w:rsidTr="00A72005">
        <w:trPr>
          <w:trHeight w:hRule="exact" w:val="1087"/>
        </w:trPr>
        <w:tc>
          <w:tcPr>
            <w:tcW w:w="413" w:type="dxa"/>
            <w:tcBorders>
              <w:top w:val="single" w:sz="6" w:space="0" w:color="00000A"/>
              <w:left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l.p.</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36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Nazwa zadania</w:t>
            </w:r>
          </w:p>
          <w:p w:rsidR="005C4692" w:rsidRPr="005C4692" w:rsidRDefault="005C4692" w:rsidP="005C4692">
            <w:pPr>
              <w:shd w:val="clear" w:color="auto" w:fill="FFFFFF"/>
              <w:spacing w:after="0" w:line="36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 xml:space="preserve">miejsce     wykonania,     </w:t>
            </w:r>
          </w:p>
          <w:p w:rsidR="005C4692" w:rsidRPr="005C4692" w:rsidRDefault="005C4692" w:rsidP="005C4692">
            <w:pPr>
              <w:shd w:val="clear" w:color="auto" w:fill="FFFFFF"/>
              <w:spacing w:after="0" w:line="36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360" w:lineRule="auto"/>
              <w:ind w:right="379"/>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Czasokres realizacji (Od – do)</w:t>
            </w: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36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36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Wykonawca</w:t>
            </w:r>
          </w:p>
        </w:tc>
      </w:tr>
      <w:tr w:rsidR="005C4692" w:rsidRPr="005C4692" w:rsidTr="00A72005">
        <w:trPr>
          <w:trHeight w:hRule="exact" w:val="336"/>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1"/>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6"/>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1"/>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6"/>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6"/>
        </w:trPr>
        <w:tc>
          <w:tcPr>
            <w:tcW w:w="413" w:type="dxa"/>
            <w:tcBorders>
              <w:left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r w:rsidR="005C4692" w:rsidRPr="005C4692" w:rsidTr="00A72005">
        <w:trPr>
          <w:trHeight w:hRule="exact" w:val="336"/>
        </w:trPr>
        <w:tc>
          <w:tcPr>
            <w:tcW w:w="413" w:type="dxa"/>
            <w:tcBorders>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4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13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c>
          <w:tcPr>
            <w:tcW w:w="36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5C4692" w:rsidRPr="005C4692" w:rsidRDefault="005C4692" w:rsidP="005C4692">
            <w:pPr>
              <w:shd w:val="clear" w:color="auto" w:fill="FFFFFF"/>
              <w:spacing w:after="0" w:line="720" w:lineRule="auto"/>
              <w:rPr>
                <w:rFonts w:ascii="Times New Roman" w:eastAsia="Times New Roman" w:hAnsi="Times New Roman" w:cs="Times New Roman"/>
                <w:bCs/>
                <w:sz w:val="20"/>
                <w:szCs w:val="20"/>
                <w:lang w:eastAsia="pl-PL"/>
              </w:rPr>
            </w:pPr>
          </w:p>
        </w:tc>
      </w:tr>
    </w:tbl>
    <w:p w:rsidR="005C4692" w:rsidRPr="005C4692" w:rsidRDefault="005C4692" w:rsidP="005C4692">
      <w:pPr>
        <w:tabs>
          <w:tab w:val="left" w:pos="525"/>
        </w:tabs>
        <w:spacing w:after="0" w:line="240" w:lineRule="auto"/>
        <w:jc w:val="right"/>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ind w:left="900"/>
        <w:jc w:val="both"/>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ind w:left="900"/>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 xml:space="preserve"> PODPIS(Y):</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5C4692" w:rsidRPr="005C4692" w:rsidTr="00A7200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Nazwisko i imię </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osoby (osób) upoważnionej(ych)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Podpis(y) osoby(osób) upoważnionej(ych)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Pieczęć(cie)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Miejscowość</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i  data</w:t>
            </w:r>
          </w:p>
        </w:tc>
      </w:tr>
      <w:tr w:rsidR="005C4692" w:rsidRPr="005C4692" w:rsidTr="00A72005">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480" w:lineRule="auto"/>
              <w:ind w:firstLine="708"/>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480" w:lineRule="auto"/>
              <w:jc w:val="both"/>
              <w:rPr>
                <w:rFonts w:ascii="Times New Roman" w:eastAsia="Times New Roman" w:hAnsi="Times New Roman" w:cs="Times New Roman"/>
                <w:bCs/>
                <w:sz w:val="20"/>
                <w:szCs w:val="20"/>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480" w:lineRule="auto"/>
              <w:jc w:val="both"/>
              <w:rPr>
                <w:rFonts w:ascii="Times New Roman" w:eastAsia="Times New Roman" w:hAnsi="Times New Roman" w:cs="Times New Roman"/>
                <w:bCs/>
                <w:sz w:val="20"/>
                <w:szCs w:val="20"/>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C4692" w:rsidRPr="005C4692" w:rsidRDefault="005C4692" w:rsidP="005C4692">
            <w:pPr>
              <w:spacing w:after="0" w:line="480" w:lineRule="auto"/>
              <w:jc w:val="both"/>
              <w:rPr>
                <w:rFonts w:ascii="Times New Roman" w:eastAsia="Times New Roman" w:hAnsi="Times New Roman" w:cs="Times New Roman"/>
                <w:bCs/>
                <w:sz w:val="20"/>
                <w:szCs w:val="20"/>
                <w:lang w:eastAsia="pl-PL"/>
              </w:rPr>
            </w:pPr>
          </w:p>
        </w:tc>
      </w:tr>
    </w:tbl>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C4692" w:rsidRPr="005C4692" w:rsidRDefault="005C4692" w:rsidP="005C4692">
      <w:pPr>
        <w:tabs>
          <w:tab w:val="left" w:pos="720"/>
        </w:tabs>
        <w:spacing w:after="0" w:line="276" w:lineRule="auto"/>
        <w:outlineLvl w:val="0"/>
        <w:rPr>
          <w:rFonts w:ascii="Arial" w:eastAsia="Times New Roman" w:hAnsi="Arial" w:cs="Arial"/>
          <w:b/>
          <w:sz w:val="20"/>
          <w:szCs w:val="20"/>
          <w:lang w:eastAsia="pl-PL"/>
        </w:rPr>
      </w:pPr>
    </w:p>
    <w:p w:rsidR="005C4692" w:rsidRPr="005C4692" w:rsidRDefault="005C4692" w:rsidP="005C4692">
      <w:pPr>
        <w:spacing w:after="0" w:line="240" w:lineRule="auto"/>
        <w:jc w:val="both"/>
        <w:rPr>
          <w:rFonts w:ascii="Calibri" w:eastAsia="Times New Roman" w:hAnsi="Calibri" w:cs="Calibri"/>
          <w:sz w:val="24"/>
          <w:szCs w:val="24"/>
          <w:lang w:eastAsia="pl-PL"/>
        </w:rPr>
      </w:pPr>
      <w:r w:rsidRPr="005C4692">
        <w:rPr>
          <w:rFonts w:ascii="Calibri" w:eastAsia="Calibri" w:hAnsi="Calibri" w:cs="Calibri"/>
          <w:sz w:val="24"/>
          <w:szCs w:val="24"/>
          <w:lang w:eastAsia="pl-PL"/>
        </w:rPr>
        <w:t>……………………………………………………………</w:t>
      </w:r>
      <w:r w:rsidRPr="005C4692">
        <w:rPr>
          <w:rFonts w:ascii="Calibri" w:eastAsia="Times New Roman" w:hAnsi="Calibri" w:cs="Calibri"/>
          <w:sz w:val="24"/>
          <w:szCs w:val="24"/>
          <w:lang w:eastAsia="pl-PL"/>
        </w:rPr>
        <w:t>.</w:t>
      </w:r>
    </w:p>
    <w:p w:rsidR="005C4692" w:rsidRPr="005C4692" w:rsidRDefault="005C4692" w:rsidP="005C4692">
      <w:pPr>
        <w:spacing w:after="0" w:line="240" w:lineRule="auto"/>
        <w:ind w:firstLine="709"/>
        <w:jc w:val="both"/>
        <w:rPr>
          <w:rFonts w:ascii="Times New Roman" w:eastAsia="Times New Roman" w:hAnsi="Times New Roman" w:cs="Times New Roman"/>
          <w:sz w:val="24"/>
          <w:szCs w:val="24"/>
          <w:lang w:eastAsia="pl-PL"/>
        </w:rPr>
      </w:pPr>
      <w:r w:rsidRPr="005C4692">
        <w:rPr>
          <w:rFonts w:ascii="Calibri" w:eastAsia="Times New Roman" w:hAnsi="Calibri" w:cs="Calibri"/>
          <w:sz w:val="16"/>
          <w:szCs w:val="16"/>
          <w:lang w:eastAsia="pl-PL"/>
        </w:rPr>
        <w:t>Pieczątka Wykonawcy</w:t>
      </w:r>
    </w:p>
    <w:p w:rsidR="005C4692" w:rsidRPr="005C4692" w:rsidRDefault="005C4692" w:rsidP="005C4692">
      <w:pPr>
        <w:spacing w:after="0" w:line="250" w:lineRule="auto"/>
        <w:ind w:left="11" w:hanging="11"/>
        <w:jc w:val="center"/>
        <w:rPr>
          <w:rFonts w:ascii="Arial" w:eastAsia="Times New Roman" w:hAnsi="Arial" w:cs="Arial"/>
          <w:b/>
          <w:bCs/>
          <w:sz w:val="20"/>
          <w:szCs w:val="20"/>
          <w:lang w:eastAsia="pl-PL"/>
        </w:rPr>
      </w:pPr>
    </w:p>
    <w:p w:rsidR="005C4692" w:rsidRPr="005C4692" w:rsidRDefault="005C4692" w:rsidP="005C4692">
      <w:pPr>
        <w:spacing w:after="0" w:line="250" w:lineRule="auto"/>
        <w:ind w:left="11" w:hanging="11"/>
        <w:jc w:val="center"/>
        <w:rPr>
          <w:rFonts w:ascii="Arial" w:eastAsia="Times New Roman" w:hAnsi="Arial" w:cs="Arial"/>
          <w:b/>
          <w:bCs/>
          <w:sz w:val="20"/>
          <w:szCs w:val="20"/>
          <w:lang w:eastAsia="pl-PL"/>
        </w:rPr>
      </w:pPr>
    </w:p>
    <w:p w:rsidR="005C4692" w:rsidRPr="005C4692" w:rsidRDefault="005C4692" w:rsidP="005C4692">
      <w:pPr>
        <w:spacing w:after="0" w:line="250" w:lineRule="auto"/>
        <w:ind w:left="11" w:hanging="11"/>
        <w:jc w:val="center"/>
        <w:rPr>
          <w:rFonts w:ascii="Arial" w:eastAsia="Times New Roman" w:hAnsi="Arial" w:cs="Arial"/>
          <w:b/>
          <w:bCs/>
          <w:sz w:val="20"/>
          <w:szCs w:val="20"/>
          <w:lang w:eastAsia="pl-PL"/>
        </w:rPr>
      </w:pPr>
    </w:p>
    <w:p w:rsidR="005C4692" w:rsidRPr="005C4692" w:rsidRDefault="005C4692" w:rsidP="005C4692">
      <w:pPr>
        <w:spacing w:after="0" w:line="250" w:lineRule="auto"/>
        <w:ind w:left="11" w:hanging="11"/>
        <w:jc w:val="center"/>
        <w:rPr>
          <w:rFonts w:ascii="Arial" w:eastAsia="Times New Roman" w:hAnsi="Arial" w:cs="Arial"/>
          <w:b/>
          <w:bCs/>
          <w:sz w:val="20"/>
          <w:szCs w:val="20"/>
          <w:lang w:eastAsia="pl-PL"/>
        </w:rPr>
      </w:pPr>
    </w:p>
    <w:p w:rsidR="005C4692" w:rsidRPr="005C4692" w:rsidRDefault="005C4692" w:rsidP="005C4692">
      <w:pPr>
        <w:spacing w:after="0" w:line="250" w:lineRule="auto"/>
        <w:ind w:left="11" w:hanging="11"/>
        <w:jc w:val="center"/>
        <w:rPr>
          <w:rFonts w:ascii="Arial" w:eastAsia="Times New Roman" w:hAnsi="Arial" w:cs="Arial"/>
          <w:b/>
          <w:sz w:val="20"/>
          <w:szCs w:val="20"/>
          <w:lang w:eastAsia="pl-PL"/>
        </w:rPr>
      </w:pPr>
      <w:bookmarkStart w:id="0" w:name="_GoBack"/>
      <w:bookmarkEnd w:id="0"/>
    </w:p>
    <w:p w:rsidR="005C4692" w:rsidRPr="005C4692" w:rsidRDefault="005C4692" w:rsidP="005C4692">
      <w:pPr>
        <w:spacing w:after="0" w:line="250" w:lineRule="auto"/>
        <w:ind w:left="11" w:hanging="11"/>
        <w:jc w:val="right"/>
        <w:rPr>
          <w:rFonts w:ascii="Times New Roman" w:eastAsia="Times New Roman" w:hAnsi="Times New Roman" w:cs="Times New Roman"/>
          <w:sz w:val="20"/>
          <w:szCs w:val="20"/>
          <w:lang w:eastAsia="pl-PL"/>
        </w:rPr>
      </w:pPr>
      <w:r w:rsidRPr="005C4692">
        <w:rPr>
          <w:rFonts w:ascii="Times New Roman" w:eastAsia="Times New Roman" w:hAnsi="Times New Roman" w:cs="Times New Roman"/>
          <w:sz w:val="20"/>
          <w:szCs w:val="20"/>
          <w:lang w:eastAsia="pl-PL"/>
        </w:rPr>
        <w:t>załącznik nr 8 do SIWZ.</w:t>
      </w:r>
    </w:p>
    <w:p w:rsidR="005C4692" w:rsidRPr="005C4692" w:rsidRDefault="005C4692" w:rsidP="005C4692">
      <w:pPr>
        <w:spacing w:after="0" w:line="250" w:lineRule="auto"/>
        <w:ind w:left="11" w:hanging="11"/>
        <w:rPr>
          <w:rFonts w:ascii="Arial" w:eastAsia="Times New Roman" w:hAnsi="Arial" w:cs="Arial"/>
          <w:b/>
          <w:color w:val="FF0000"/>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UMOWA Nr ……./2018</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Zawarta w dniu </w:t>
      </w:r>
      <w:r w:rsidRPr="005C4692">
        <w:rPr>
          <w:rFonts w:ascii="Times New Roman" w:eastAsia="Times New Roman" w:hAnsi="Times New Roman" w:cs="Times New Roman"/>
          <w:b/>
          <w:sz w:val="20"/>
          <w:szCs w:val="20"/>
          <w:lang w:eastAsia="pl-PL"/>
        </w:rPr>
        <w:t>…………………… 2018</w:t>
      </w:r>
      <w:r w:rsidRPr="005C4692">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lang w:eastAsia="pl-PL"/>
        </w:rPr>
        <w:t>Wójta Gminy Magnuszew – Marek Drapała</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sz w:val="20"/>
          <w:szCs w:val="20"/>
          <w:lang w:eastAsia="pl-PL"/>
        </w:rPr>
        <w:t>przy kontrasygnacie Skarbnika Gminy</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NIP: 812 -19-14-938,  REGON:670223830</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t xml:space="preserve">zwaną dalej </w:t>
      </w:r>
      <w:r w:rsidRPr="005C4692">
        <w:rPr>
          <w:rFonts w:ascii="Times New Roman" w:eastAsia="Times New Roman" w:hAnsi="Times New Roman" w:cs="Times New Roman"/>
          <w:b/>
          <w:bCs/>
          <w:sz w:val="20"/>
          <w:szCs w:val="20"/>
          <w:lang w:eastAsia="pl-PL"/>
        </w:rPr>
        <w:t>Zamawiającym</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sz w:val="20"/>
          <w:szCs w:val="20"/>
          <w:lang w:eastAsia="pl-PL"/>
        </w:rPr>
        <w:t xml:space="preserve">a </w:t>
      </w:r>
      <w:r w:rsidRPr="005C4692">
        <w:rPr>
          <w:rFonts w:ascii="Times New Roman" w:eastAsia="Times New Roman" w:hAnsi="Times New Roman" w:cs="Times New Roman"/>
          <w:b/>
          <w:bCs/>
          <w:color w:val="000000"/>
          <w:sz w:val="20"/>
          <w:szCs w:val="20"/>
          <w:lang w:eastAsia="pl-PL"/>
        </w:rPr>
        <w:t xml:space="preserve">………………………………………………………….. NIP …………….., REGON …………., które reprezentuje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b/>
          <w:bCs/>
          <w:color w:val="000000"/>
          <w:sz w:val="20"/>
          <w:szCs w:val="20"/>
          <w:lang w:eastAsia="pl-PL"/>
        </w:rPr>
        <w:t>………………………………………………..</w:t>
      </w:r>
    </w:p>
    <w:p w:rsidR="005C4692" w:rsidRPr="005C4692" w:rsidRDefault="005C4692" w:rsidP="005C4692">
      <w:pPr>
        <w:spacing w:after="0" w:line="240"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zwaną dalej </w:t>
      </w:r>
      <w:r w:rsidRPr="005C4692">
        <w:rPr>
          <w:rFonts w:ascii="Times New Roman" w:eastAsia="Times New Roman" w:hAnsi="Times New Roman" w:cs="Times New Roman"/>
          <w:b/>
          <w:sz w:val="20"/>
          <w:szCs w:val="20"/>
          <w:lang w:eastAsia="pl-PL"/>
        </w:rPr>
        <w:t>Wykonawcą,</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Przedmiot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t>Niniejsza umowa została zawarta w wyniku dokonanego przez Zamawiającego wyboru oferty w trakcie postępowania o zamówienie publiczne znak sprawy ZP.271.31.2018 prowadzonego w trybie przetargu nieograniczonego na podstawie art. 11 ust. 8 ustawy z dnia 29 stycznia 2004r. Prawo Zamówień Publicznych, na zadanie pn.</w:t>
      </w:r>
      <w:r w:rsidRPr="005C4692">
        <w:rPr>
          <w:rFonts w:ascii="Times New Roman" w:eastAsia="Times New Roman" w:hAnsi="Times New Roman" w:cs="Times New Roman"/>
          <w:b/>
          <w:bCs/>
          <w:sz w:val="20"/>
          <w:szCs w:val="20"/>
          <w:lang w:eastAsia="pl-PL"/>
        </w:rPr>
        <w:t xml:space="preserve"> </w:t>
      </w:r>
      <w:r w:rsidRPr="005C4692">
        <w:rPr>
          <w:rFonts w:ascii="Times New Roman" w:eastAsia="Times New Roman" w:hAnsi="Times New Roman" w:cs="Times New Roman"/>
          <w:bCs/>
          <w:sz w:val="20"/>
          <w:szCs w:val="20"/>
          <w:lang w:eastAsia="pl-PL"/>
        </w:rPr>
        <w:t>„</w:t>
      </w:r>
      <w:r w:rsidRPr="005C4692">
        <w:rPr>
          <w:rFonts w:ascii="Times New Roman" w:eastAsia="Times New Roman" w:hAnsi="Times New Roman" w:cs="Times New Roman"/>
          <w:b/>
          <w:bCs/>
          <w:sz w:val="20"/>
          <w:szCs w:val="20"/>
          <w:lang w:eastAsia="pl-PL"/>
        </w:rPr>
        <w:t>Odbieranie i zagospodarowanie stałych odpadów komunalnych z nieruchomości zamieszkałych i niezamieszkałych z terenu Gminy Magnuszew</w:t>
      </w:r>
      <w:r w:rsidRPr="005C4692">
        <w:rPr>
          <w:rFonts w:ascii="Times New Roman" w:eastAsia="Times New Roman" w:hAnsi="Times New Roman" w:cs="Times New Roman"/>
          <w:bCs/>
          <w:sz w:val="20"/>
          <w:szCs w:val="20"/>
          <w:lang w:eastAsia="pl-PL"/>
        </w:rPr>
        <w:t>”</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1.</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p>
    <w:p w:rsidR="005C4692" w:rsidRPr="005C4692" w:rsidRDefault="005C4692" w:rsidP="005C4692">
      <w:pPr>
        <w:widowControl w:val="0"/>
        <w:suppressAutoHyphens/>
        <w:spacing w:after="12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1.Zamawiający zleca, a Wykonawca przyjmuje do wykonania zadanie pn</w:t>
      </w:r>
      <w:r w:rsidRPr="005C4692">
        <w:rPr>
          <w:rFonts w:ascii="Times New Roman" w:eastAsia="Times New Roman" w:hAnsi="Times New Roman" w:cs="Times New Roman"/>
          <w:b/>
          <w:bCs/>
          <w:sz w:val="20"/>
          <w:szCs w:val="20"/>
          <w:lang w:eastAsia="pl-PL"/>
        </w:rPr>
        <w:t xml:space="preserve">. </w:t>
      </w:r>
      <w:r w:rsidRPr="005C4692">
        <w:rPr>
          <w:rFonts w:ascii="Times New Roman" w:eastAsia="Times New Roman" w:hAnsi="Times New Roman" w:cs="Times New Roman"/>
          <w:bCs/>
          <w:sz w:val="20"/>
          <w:szCs w:val="20"/>
          <w:lang w:eastAsia="pl-PL"/>
        </w:rPr>
        <w:t>„Odbieranie i zagospodarowanie stałych odpadów komunalnych z nieruchomości zamieszkałych i niezamieszkałych z terenu Gminy Magnuszew”</w:t>
      </w:r>
    </w:p>
    <w:p w:rsidR="005C4692" w:rsidRPr="005C4692" w:rsidRDefault="005C4692" w:rsidP="005C4692">
      <w:pPr>
        <w:widowControl w:val="0"/>
        <w:suppressAutoHyphens/>
        <w:spacing w:after="12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t>2.Szczegółowy zakres rzeczowy usług będących przedmiotem umowy określony jest ofertą wybranego Wykonawcy ( zał. nr 1) oraz Specyfikacją Istotnych Warunków Zamówienia, (zał. Nr 2) stanowiące integralną część niniejszej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Termin realizacji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2.</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Umowa niniejsza zostaje zawarta na okres </w:t>
      </w:r>
      <w:r w:rsidRPr="005C4692">
        <w:rPr>
          <w:rFonts w:ascii="Times New Roman" w:eastAsia="Times New Roman" w:hAnsi="Times New Roman" w:cs="Times New Roman"/>
          <w:b/>
          <w:sz w:val="20"/>
          <w:szCs w:val="20"/>
          <w:lang w:eastAsia="pl-PL"/>
        </w:rPr>
        <w:t>od 01 stycznia 2019r do 31 grudnia 2019r.</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Zobowiązania Zamawiającego</w:t>
      </w:r>
    </w:p>
    <w:p w:rsidR="005C4692" w:rsidRPr="005C4692" w:rsidRDefault="005C4692" w:rsidP="005C4692">
      <w:pPr>
        <w:spacing w:after="0" w:line="240" w:lineRule="auto"/>
        <w:jc w:val="center"/>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
          <w:sz w:val="20"/>
          <w:szCs w:val="20"/>
          <w:lang w:eastAsia="pl-PL"/>
        </w:rPr>
        <w:t>§ 3.</w:t>
      </w:r>
    </w:p>
    <w:p w:rsidR="005C4692" w:rsidRPr="005C4692" w:rsidRDefault="005C4692" w:rsidP="005C4692">
      <w:pPr>
        <w:widowControl w:val="0"/>
        <w:numPr>
          <w:ilvl w:val="0"/>
          <w:numId w:val="14"/>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Zamawiający zobowiązany jest do współpracy i uzgodnień podczas wykonania przez Wykonawcę harmonogramu odbioru odpadów komunalnych na terenie gminy Magnuszew.</w:t>
      </w:r>
    </w:p>
    <w:p w:rsidR="005C4692" w:rsidRPr="005C4692" w:rsidRDefault="005C4692" w:rsidP="005C4692">
      <w:pPr>
        <w:widowControl w:val="0"/>
        <w:numPr>
          <w:ilvl w:val="0"/>
          <w:numId w:val="14"/>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Zamawiający zobowiązany jest do informowania Wykonawcę o ewentualnych zmianach mających wpływ na warunki świadczenia usługi.</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Zobowiązania Wykonawcy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4.</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Times New Roman" w:hAnsi="Times New Roman" w:cs="Times New Roman"/>
          <w:bCs/>
          <w:sz w:val="20"/>
          <w:szCs w:val="20"/>
          <w:lang w:eastAsia="pl-PL"/>
        </w:rPr>
        <w:t xml:space="preserve">Wykonawca jest zobowiązany do opracowania harmonogramów odbioru odpadów oraz uzyskania pisemnej akceptacji Zamawiającego w terminie do </w:t>
      </w:r>
      <w:r w:rsidRPr="005C4692">
        <w:rPr>
          <w:rFonts w:ascii="Times New Roman" w:eastAsia="Times New Roman" w:hAnsi="Times New Roman" w:cs="Times New Roman"/>
          <w:b/>
          <w:sz w:val="20"/>
          <w:szCs w:val="20"/>
          <w:lang w:eastAsia="pl-PL"/>
        </w:rPr>
        <w:t>………………..</w:t>
      </w:r>
      <w:r w:rsidRPr="005C4692">
        <w:rPr>
          <w:rFonts w:ascii="Times New Roman" w:eastAsia="Times New Roman" w:hAnsi="Times New Roman" w:cs="Times New Roman"/>
          <w:bCs/>
          <w:sz w:val="20"/>
          <w:szCs w:val="20"/>
          <w:lang w:eastAsia="pl-PL"/>
        </w:rPr>
        <w:t>. Harmonogram powinien uwzględniać cały okres realizacji umowy, tj. o</w:t>
      </w:r>
      <w:r w:rsidRPr="005C4692">
        <w:rPr>
          <w:rFonts w:ascii="Times New Roman" w:eastAsia="Times New Roman" w:hAnsi="Times New Roman" w:cs="Times New Roman"/>
          <w:b/>
          <w:sz w:val="20"/>
          <w:szCs w:val="20"/>
          <w:lang w:eastAsia="pl-PL"/>
        </w:rPr>
        <w:t>d dnia 1 stycznia 2019r do dnia 31 grudnia 2019r</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Times New Roman" w:hAnsi="Times New Roman" w:cs="Times New Roman"/>
          <w:bCs/>
          <w:sz w:val="20"/>
          <w:szCs w:val="20"/>
          <w:lang w:eastAsia="pl-PL"/>
        </w:rPr>
        <w:t>Wykonawca jest zobowiązany</w:t>
      </w:r>
      <w:r w:rsidRPr="005C4692">
        <w:rPr>
          <w:rFonts w:ascii="Times New Roman" w:eastAsia="Times New Roman" w:hAnsi="Times New Roman" w:cs="Times New Roman"/>
          <w:b/>
          <w:sz w:val="20"/>
          <w:szCs w:val="20"/>
          <w:lang w:eastAsia="pl-PL"/>
        </w:rPr>
        <w:t xml:space="preserve"> </w:t>
      </w:r>
      <w:r w:rsidRPr="005C4692">
        <w:rPr>
          <w:rFonts w:ascii="Times New Roman" w:eastAsia="Times New Roman" w:hAnsi="Times New Roman" w:cs="Times New Roman"/>
          <w:bCs/>
          <w:sz w:val="20"/>
          <w:szCs w:val="20"/>
          <w:lang w:eastAsia="pl-PL"/>
        </w:rPr>
        <w:t xml:space="preserve">posiadać niezbędne uprawnienia do odbioru i zagospodarowania odpadów komunalnych z terenu Gminy Magnuszew </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sz w:val="20"/>
          <w:szCs w:val="20"/>
          <w:lang w:eastAsia="pl-PL"/>
        </w:rPr>
        <w:t>Wykonawca zobowiązany jest pozostawić worki w gospodarstwach domowych po każdorazowym odbiorze odpadów w ilości odpowiadającej odebranym workom oraz wyposażyć w pojemniki dla firm, zakładów, cmentarzy w ilości 20 szt.</w:t>
      </w:r>
      <w:r w:rsidRPr="005C4692">
        <w:rPr>
          <w:rFonts w:ascii="Times New Roman" w:eastAsia="F2" w:hAnsi="Times New Roman" w:cs="Times New Roman"/>
          <w:bCs/>
          <w:color w:val="000000"/>
          <w:sz w:val="20"/>
          <w:szCs w:val="20"/>
          <w:lang w:eastAsia="pl-PL"/>
        </w:rPr>
        <w:t xml:space="preserve"> </w:t>
      </w:r>
      <w:r w:rsidRPr="005C4692">
        <w:rPr>
          <w:rFonts w:ascii="Times New Roman" w:eastAsia="F2" w:hAnsi="Times New Roman" w:cs="Times New Roman"/>
          <w:b/>
          <w:color w:val="0000FF"/>
          <w:sz w:val="20"/>
          <w:szCs w:val="20"/>
          <w:lang w:eastAsia="pl-PL"/>
        </w:rPr>
        <w:t xml:space="preserve"> </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 xml:space="preserve">Po akceptacji harmonogramów przez Zamawiającego, Wykonawca jest zobowiązany do wydrukowania w/w harmonogramu w ilości co najmniej 2700 szt. i dostarczenia posiadaczom nieruchomości w terminie do </w:t>
      </w:r>
      <w:r w:rsidRPr="005C4692">
        <w:rPr>
          <w:rFonts w:ascii="Times New Roman" w:eastAsia="F2" w:hAnsi="Times New Roman" w:cs="Times New Roman"/>
          <w:color w:val="000000"/>
          <w:sz w:val="20"/>
          <w:szCs w:val="20"/>
          <w:lang w:eastAsia="pl-PL"/>
        </w:rPr>
        <w:t>31 grudnia 2017r</w:t>
      </w:r>
      <w:r w:rsidRPr="005C4692">
        <w:rPr>
          <w:rFonts w:ascii="Times New Roman" w:eastAsia="F2" w:hAnsi="Times New Roman" w:cs="Times New Roman"/>
          <w:bCs/>
          <w:color w:val="000000"/>
          <w:sz w:val="20"/>
          <w:szCs w:val="20"/>
          <w:lang w:eastAsia="pl-PL"/>
        </w:rPr>
        <w:t>.</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Wszelkie zmiany w/w harmonogramu będą wymagały pisemnej zgody Zamawiającego, a Wykonawca będzie zobowiązany do dostarczenia zmienionych harmonogramów do każdej nieruchomości objętej odbiorem odpadów komunalnych.</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 xml:space="preserve">Wykonawca zobowiązany jest wyposażyć punkt selektywnej zbiórki odpadów komunalnych w pojemniki </w:t>
      </w:r>
      <w:r w:rsidRPr="005C4692">
        <w:rPr>
          <w:rFonts w:ascii="Times New Roman" w:eastAsia="F2" w:hAnsi="Times New Roman" w:cs="Times New Roman"/>
          <w:bCs/>
          <w:color w:val="000000"/>
          <w:sz w:val="20"/>
          <w:szCs w:val="20"/>
          <w:lang w:eastAsia="pl-PL"/>
        </w:rPr>
        <w:lastRenderedPageBreak/>
        <w:t>(kontenery) według  szacowanych potrzeb.</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Wykonawca zobowiązany jest do odbioru odpadów wielkogabarytowych, sprzętu elektrycznego i elektronicznego zgodnie z zapisami w specyfikacji.</w:t>
      </w:r>
    </w:p>
    <w:p w:rsidR="005C4692" w:rsidRPr="005C4692" w:rsidRDefault="005C4692" w:rsidP="005C4692">
      <w:pPr>
        <w:widowControl w:val="0"/>
        <w:numPr>
          <w:ilvl w:val="0"/>
          <w:numId w:val="24"/>
        </w:numPr>
        <w:suppressAutoHyphens/>
        <w:spacing w:after="0" w:line="240" w:lineRule="auto"/>
        <w:ind w:left="720"/>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Wykonawca jest zobowiązany do porządkowania terenu zanieczyszczonego odpadami komunalnymi i innymi zanieczyszczeniami wysypanymi z pojemników, kontenerów, worków, pojazdów w trakcie realizacji usługi wywozu.</w:t>
      </w:r>
    </w:p>
    <w:p w:rsidR="005C4692" w:rsidRPr="005C4692" w:rsidRDefault="005C4692" w:rsidP="005C4692">
      <w:pPr>
        <w:widowControl w:val="0"/>
        <w:numPr>
          <w:ilvl w:val="0"/>
          <w:numId w:val="24"/>
        </w:numPr>
        <w:suppressAutoHyphens/>
        <w:spacing w:after="0" w:line="240" w:lineRule="auto"/>
        <w:ind w:left="720"/>
        <w:jc w:val="both"/>
        <w:rPr>
          <w:rFonts w:ascii="Times New Roman" w:eastAsia="Times New Roman"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Wykonawca jest zobowiązany do realizacji reklamacji (z tytułu: nieodebranie z nieruchomości odpadów zgodnie z harmonogramem, niedostarczenie worków na odpady segregowane itp.) w przeciągu ………….. godzin od otrzymania zawiadomienia e-mailem od Zamawiającego. Wykonanie reklamacji należy niezwłocznie potwierdzić e-mailem na adres Zamawiającego.</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5.</w:t>
      </w:r>
    </w:p>
    <w:p w:rsidR="005C4692" w:rsidRPr="005C4692" w:rsidRDefault="005C4692" w:rsidP="005C4692">
      <w:pPr>
        <w:autoSpaceDE w:val="0"/>
        <w:autoSpaceDN w:val="0"/>
        <w:adjustRightInd w:val="0"/>
        <w:spacing w:after="0" w:line="240" w:lineRule="auto"/>
        <w:jc w:val="center"/>
        <w:rPr>
          <w:rFonts w:ascii="Times New Roman" w:eastAsia="Calibri" w:hAnsi="Times New Roman" w:cs="Times New Roman"/>
          <w:b/>
          <w:sz w:val="20"/>
          <w:szCs w:val="20"/>
        </w:rPr>
      </w:pPr>
      <w:r w:rsidRPr="005C4692">
        <w:rPr>
          <w:rFonts w:ascii="Times New Roman" w:eastAsia="Calibri" w:hAnsi="Times New Roman" w:cs="Times New Roman"/>
          <w:b/>
          <w:sz w:val="20"/>
          <w:szCs w:val="20"/>
        </w:rPr>
        <w:t xml:space="preserve">wymagane poziomy recyklingu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autoSpaceDE w:val="0"/>
        <w:autoSpaceDN w:val="0"/>
        <w:adjustRightInd w:val="0"/>
        <w:spacing w:after="10" w:line="240" w:lineRule="auto"/>
        <w:rPr>
          <w:rFonts w:ascii="Times New Roman" w:hAnsi="Times New Roman" w:cs="Times New Roman"/>
          <w:color w:val="000000"/>
          <w:sz w:val="20"/>
          <w:szCs w:val="20"/>
        </w:rPr>
      </w:pPr>
      <w:r w:rsidRPr="005C4692">
        <w:rPr>
          <w:rFonts w:ascii="Times New Roman" w:hAnsi="Times New Roman" w:cs="Times New Roman"/>
          <w:bCs/>
          <w:sz w:val="20"/>
          <w:szCs w:val="20"/>
        </w:rPr>
        <w:t xml:space="preserve">1. Wykonawca jest zobowiązany zagospodarować zebrane odpady w sposób, który zapewni osiągnięcie poziomów recyklingu, przygotowania do ponownego użycia i odzysku innymi metodami, o których mowa w Rozporządzeniu Ministra Środowiska </w:t>
      </w:r>
      <w:r w:rsidRPr="005C4692">
        <w:rPr>
          <w:rFonts w:ascii="Times New Roman" w:hAnsi="Times New Roman" w:cs="Times New Roman"/>
          <w:color w:val="000000"/>
          <w:sz w:val="20"/>
          <w:szCs w:val="20"/>
        </w:rPr>
        <w:t xml:space="preserve">14 grudnia 2016r. w sprawie poziomów recyklingu, przygotowania do ponownego użycia i odzysku innymi metodami niektórych frakcji odpadów komunalnych (Dz. U. z 2016r. poz. 2167).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2. Wykonawca jest zobowiązany do zapewnienia osiągnięcia poziomów wymaganych rozporządzeniem Ministra Środowiska z dnia 25 maja 2012r. w sprawie poziomów ograniczenia masy odpadów komunalnych ulegających biodegradacji przekazywanych do składowania oraz sposobu obliczania poziomu ograniczania masy tych odpadów. </w:t>
      </w:r>
    </w:p>
    <w:p w:rsidR="005C4692" w:rsidRPr="005C4692" w:rsidRDefault="005C4692" w:rsidP="005C4692">
      <w:pPr>
        <w:autoSpaceDE w:val="0"/>
        <w:autoSpaceDN w:val="0"/>
        <w:adjustRightInd w:val="0"/>
        <w:spacing w:after="0" w:line="240" w:lineRule="auto"/>
        <w:rPr>
          <w:rFonts w:ascii="Times New Roman" w:eastAsia="Times New Roman" w:hAnsi="Times New Roman" w:cs="Times New Roman"/>
          <w:bCs/>
          <w:sz w:val="20"/>
          <w:szCs w:val="20"/>
          <w:lang w:eastAsia="pl-PL"/>
        </w:rPr>
      </w:pPr>
      <w:r w:rsidRPr="005C4692">
        <w:rPr>
          <w:rFonts w:ascii="Times New Roman" w:hAnsi="Times New Roman" w:cs="Times New Roman"/>
          <w:color w:val="000000"/>
          <w:sz w:val="20"/>
          <w:szCs w:val="20"/>
        </w:rPr>
        <w:t xml:space="preserve">3. </w:t>
      </w:r>
      <w:r w:rsidRPr="005C4692">
        <w:rPr>
          <w:rFonts w:ascii="Times New Roman" w:eastAsia="Times New Roman" w:hAnsi="Times New Roman" w:cs="Times New Roman"/>
          <w:bCs/>
          <w:sz w:val="20"/>
          <w:szCs w:val="20"/>
          <w:lang w:eastAsia="pl-PL"/>
        </w:rPr>
        <w:t>Wykonawca zobowiązuje się do przekazywania zmieszanych odpadów komunalnych, odpadów zielonych oraz pozostałości z sortowania odpadów komunalnych, odebranych od właścicieli nieruchomości zamieszkałych położonych na terenie gminy Magnuszew do regionalnej instalacji przetwarzania odpadów komunalnych. 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do instalacji zastępczej obsługi tego regionu, wskazanych w uchwale w sprawie wykonania Wojewódzkiego Planu Gospodarki Odpadami.</w:t>
      </w:r>
    </w:p>
    <w:p w:rsidR="005C4692" w:rsidRPr="005C4692" w:rsidRDefault="005C4692" w:rsidP="005C4692">
      <w:pPr>
        <w:autoSpaceDE w:val="0"/>
        <w:autoSpaceDN w:val="0"/>
        <w:adjustRightInd w:val="0"/>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4. Zabrania się mieszania selektywnie zebranych odpadów komunalnych ze zmieszanymi odpadami komunalnymi odbieranymi od właścicieli nieruchomości pod rygorem sankcji wynikających z Ustawy o utrzymaniu czystości i porządku w gminach. </w:t>
      </w:r>
    </w:p>
    <w:p w:rsidR="005C4692" w:rsidRPr="005C4692" w:rsidRDefault="005C4692" w:rsidP="005C4692">
      <w:pPr>
        <w:autoSpaceDE w:val="0"/>
        <w:autoSpaceDN w:val="0"/>
        <w:adjustRightInd w:val="0"/>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5.</w:t>
      </w:r>
      <w:r w:rsidRPr="005C4692">
        <w:rPr>
          <w:rFonts w:ascii="Times New Roman" w:eastAsia="F2" w:hAnsi="Times New Roman" w:cs="Times New Roman"/>
          <w:bCs/>
          <w:color w:val="000000"/>
          <w:sz w:val="20"/>
          <w:szCs w:val="20"/>
          <w:lang w:eastAsia="pl-PL"/>
        </w:rPr>
        <w:t>Wykonawca jest zobowiązany do ważenia wszystkich odebranych odpadów komunalnych na legalizowanej  wadze i przekazywania dokumentacji pomiarów Zamawiającemu w okresach miesięcznych. Zamawiający zastrzega sobie prawo kontrolnego ważenia odpadów u Wykonawcy lub w innym punkcie wskazanym przez Zamawiającego w obecności jego przedstawiciela.</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6.</w:t>
      </w:r>
    </w:p>
    <w:p w:rsidR="005C4692" w:rsidRPr="005C4692" w:rsidRDefault="005C4692" w:rsidP="005C4692">
      <w:pPr>
        <w:autoSpaceDE w:val="0"/>
        <w:autoSpaceDN w:val="0"/>
        <w:adjustRightInd w:val="0"/>
        <w:spacing w:after="0" w:line="240" w:lineRule="auto"/>
        <w:jc w:val="center"/>
        <w:rPr>
          <w:rFonts w:ascii="Times New Roman" w:eastAsia="Calibri" w:hAnsi="Times New Roman" w:cs="Times New Roman"/>
          <w:b/>
          <w:sz w:val="20"/>
          <w:szCs w:val="20"/>
        </w:rPr>
      </w:pPr>
      <w:r w:rsidRPr="005C4692">
        <w:rPr>
          <w:rFonts w:ascii="Times New Roman" w:eastAsia="Calibri" w:hAnsi="Times New Roman" w:cs="Times New Roman"/>
          <w:b/>
          <w:sz w:val="20"/>
          <w:szCs w:val="20"/>
        </w:rPr>
        <w:t xml:space="preserve">sprawozdawczość i raporty </w:t>
      </w:r>
    </w:p>
    <w:p w:rsidR="005C4692" w:rsidRPr="005C4692" w:rsidRDefault="005C4692" w:rsidP="005C4692">
      <w:pPr>
        <w:autoSpaceDE w:val="0"/>
        <w:autoSpaceDN w:val="0"/>
        <w:adjustRightInd w:val="0"/>
        <w:spacing w:after="0" w:line="240" w:lineRule="auto"/>
        <w:jc w:val="both"/>
        <w:rPr>
          <w:rFonts w:ascii="Times New Roman" w:eastAsia="Calibri" w:hAnsi="Times New Roman" w:cs="Times New Roman"/>
        </w:rPr>
      </w:pPr>
    </w:p>
    <w:p w:rsidR="005C4692" w:rsidRPr="005C4692" w:rsidRDefault="005C4692" w:rsidP="005C4692">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Wykonawca jest zobowiązany do zachowania należytej staranności przy wykonywaniu usług oraz zgłaszania wszelkich okoliczności wpływających na należyte ich wykonanie. Kierowcy samochodów dokonujących odbioru odpadów zaopatrzeni zostaną przez Wykonawcę w telefony, w celu umożliwienia stałego kontaktu w czasie świadczenia usługi z Zamawiającym.     </w:t>
      </w:r>
    </w:p>
    <w:p w:rsidR="005C4692" w:rsidRPr="005C4692" w:rsidRDefault="005C4692" w:rsidP="005C4692">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Wykonawca zobowiązuje się posiadać w czasie trwania umowy wszelkie wymagane prawem zezwolenia na działalność realizowaną na podstawie niniejszej umowy, w szczególności wynikające z ustawy o utrzymaniu czystości i porządku w gminach (Dz. U. 2017r poz.1289), o odpadach  oraz prowadzić usługi w sposób zgodny z przepisami prawa.</w:t>
      </w:r>
    </w:p>
    <w:p w:rsidR="005C4692" w:rsidRPr="005C4692" w:rsidRDefault="005C4692" w:rsidP="005C4692">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Wykonawca jest zobowiązany do przekazywania Zamawiającemu informacji i zestawień oraz sprawozdań zgodnie z obowiązującymi przepisami art.9n ustawy o utrzymaniu czystości i porządku w gminach (Dz. U. 2017r poz.1289z póż.zm), .</w:t>
      </w:r>
    </w:p>
    <w:p w:rsidR="005C4692" w:rsidRPr="005C4692" w:rsidRDefault="005C4692" w:rsidP="005C4692">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Wykonawca przekaże Zamawiającemu wraz ze sprawozdaniem wszystkie niezbędne (żądane) informacje do jego wykonania.</w:t>
      </w:r>
    </w:p>
    <w:p w:rsidR="005C4692" w:rsidRPr="005C4692" w:rsidRDefault="005C4692" w:rsidP="005C4692">
      <w:pPr>
        <w:widowControl w:val="0"/>
        <w:numPr>
          <w:ilvl w:val="0"/>
          <w:numId w:val="15"/>
        </w:numPr>
        <w:suppressAutoHyphens/>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Wykonawca ma obowiązek comiesięcznego przekazywania Zamawiającemu kart przekazywania odpadów.</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bCs/>
          <w:sz w:val="20"/>
          <w:szCs w:val="20"/>
          <w:lang w:eastAsia="pl-PL"/>
        </w:rPr>
        <w:t>Odpowiedzialność wykonawcy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7.</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numPr>
          <w:ilvl w:val="0"/>
          <w:numId w:val="25"/>
        </w:numPr>
        <w:spacing w:after="0" w:line="240" w:lineRule="auto"/>
        <w:jc w:val="both"/>
        <w:rPr>
          <w:rFonts w:ascii="Times New Roman" w:eastAsia="F2" w:hAnsi="Times New Roman" w:cs="Times New Roman"/>
          <w:bCs/>
          <w:color w:val="000000"/>
          <w:sz w:val="20"/>
          <w:szCs w:val="20"/>
          <w:lang w:eastAsia="pl-PL"/>
        </w:rPr>
      </w:pPr>
      <w:r w:rsidRPr="005C4692">
        <w:rPr>
          <w:rFonts w:ascii="Times New Roman" w:eastAsia="F2" w:hAnsi="Times New Roman" w:cs="Times New Roman"/>
          <w:bCs/>
          <w:color w:val="000000"/>
          <w:sz w:val="20"/>
          <w:szCs w:val="20"/>
          <w:lang w:eastAsia="pl-PL"/>
        </w:rPr>
        <w:t>Wykonawca ponosi odpowiedzialność cywilną wobec osób trzecich za niezgodny</w:t>
      </w:r>
      <w:r w:rsidRPr="005C4692">
        <w:rPr>
          <w:rFonts w:ascii="Times New Roman" w:eastAsia="F2" w:hAnsi="Times New Roman" w:cs="Times New Roman"/>
          <w:bCs/>
          <w:color w:val="000000"/>
          <w:sz w:val="20"/>
          <w:szCs w:val="20"/>
          <w:lang w:eastAsia="pl-PL"/>
        </w:rPr>
        <w:br/>
        <w:t xml:space="preserve">z przepisami prawa odbiór, transport i zagospodarowanie odpadów komunalnych i wszelkie szkody powstałe na osobach i mieniu w trakcie realizacji umowy. </w:t>
      </w:r>
    </w:p>
    <w:p w:rsidR="005C4692" w:rsidRPr="005C4692" w:rsidRDefault="005C4692" w:rsidP="005C4692">
      <w:pPr>
        <w:numPr>
          <w:ilvl w:val="0"/>
          <w:numId w:val="25"/>
        </w:numPr>
        <w:spacing w:after="0" w:line="240" w:lineRule="auto"/>
        <w:jc w:val="both"/>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sz w:val="20"/>
          <w:szCs w:val="20"/>
          <w:lang w:eastAsia="pl-PL"/>
        </w:rPr>
        <w:lastRenderedPageBreak/>
        <w:t>Podmiot, który zobowiązał się do udostępnienia zasobów zgodnie z ust. 2b, odpowiada solidarnie z wykonawcą za szkodę zamawiającego powstałą wskutek nieudostępnienia tych zasobów, chyba że za nieudostępnienie zasobów nie ponosi winy.</w:t>
      </w:r>
    </w:p>
    <w:p w:rsidR="005C4692" w:rsidRPr="005C4692" w:rsidRDefault="005C4692" w:rsidP="005C4692">
      <w:pPr>
        <w:spacing w:after="0" w:line="240" w:lineRule="auto"/>
        <w:ind w:left="720"/>
        <w:jc w:val="both"/>
        <w:rPr>
          <w:rFonts w:ascii="Times New Roman" w:eastAsia="Times New Roman" w:hAnsi="Times New Roman" w:cs="Times New Roman"/>
          <w:bCs/>
          <w:color w:val="000000"/>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Wynagrodzenie Wykonawcy</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8.</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color w:val="000000"/>
          <w:sz w:val="20"/>
          <w:szCs w:val="20"/>
          <w:lang w:eastAsia="pl-PL"/>
        </w:rPr>
        <w:t xml:space="preserve">Ustala się </w:t>
      </w:r>
      <w:r w:rsidRPr="005C4692">
        <w:rPr>
          <w:rFonts w:ascii="Times New Roman" w:eastAsia="Times New Roman" w:hAnsi="Times New Roman" w:cs="Times New Roman"/>
          <w:bCs/>
          <w:sz w:val="20"/>
          <w:szCs w:val="20"/>
          <w:lang w:eastAsia="pl-PL"/>
        </w:rPr>
        <w:t xml:space="preserve">miesięczny okres rozliczeniowy wykonania usług. </w:t>
      </w:r>
    </w:p>
    <w:p w:rsidR="005C4692" w:rsidRPr="005C4692" w:rsidRDefault="005C4692" w:rsidP="005C4692">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Wynagrodzenie miesięczne ryczałtowe Wykonawcy z tytułu realizacji usług odbierania i zagospodarowania odpadów objętych umową stanowi  </w:t>
      </w:r>
      <w:r w:rsidRPr="005C4692">
        <w:rPr>
          <w:rFonts w:ascii="Times New Roman" w:eastAsia="Times New Roman" w:hAnsi="Times New Roman" w:cs="Times New Roman"/>
          <w:b/>
          <w:sz w:val="20"/>
          <w:szCs w:val="20"/>
          <w:lang w:eastAsia="pl-PL"/>
        </w:rPr>
        <w:t xml:space="preserve">kwotę ……………zł netto,  ……………. zł brutto </w:t>
      </w:r>
      <w:r w:rsidRPr="005C4692">
        <w:rPr>
          <w:rFonts w:ascii="Times New Roman" w:eastAsia="Times New Roman" w:hAnsi="Times New Roman" w:cs="Times New Roman"/>
          <w:bCs/>
          <w:sz w:val="20"/>
          <w:szCs w:val="20"/>
          <w:lang w:eastAsia="pl-PL"/>
        </w:rPr>
        <w:t xml:space="preserve">(słownie: ……………………….złotych), w tym obowiązujący podatek VAT … % (słownie: …..%). </w:t>
      </w:r>
    </w:p>
    <w:p w:rsidR="005C4692" w:rsidRPr="005C4692" w:rsidRDefault="005C4692" w:rsidP="005C4692">
      <w:pPr>
        <w:widowControl w:val="0"/>
        <w:numPr>
          <w:ilvl w:val="0"/>
          <w:numId w:val="16"/>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Łączna kwota całkowitego ryczałtowego wynagrodzenia brutto Wykonawcy z tytułu realizacji usług objętych umową stanowi </w:t>
      </w:r>
      <w:r w:rsidRPr="005C4692">
        <w:rPr>
          <w:rFonts w:ascii="Times New Roman" w:eastAsia="Times New Roman" w:hAnsi="Times New Roman" w:cs="Times New Roman"/>
          <w:b/>
          <w:sz w:val="20"/>
          <w:szCs w:val="20"/>
          <w:lang w:eastAsia="pl-PL"/>
        </w:rPr>
        <w:t xml:space="preserve">kwotę …………….. zł brutto </w:t>
      </w:r>
      <w:r w:rsidRPr="005C4692">
        <w:rPr>
          <w:rFonts w:ascii="Times New Roman" w:eastAsia="Times New Roman" w:hAnsi="Times New Roman" w:cs="Times New Roman"/>
          <w:bCs/>
          <w:sz w:val="20"/>
          <w:szCs w:val="20"/>
          <w:lang w:eastAsia="pl-PL"/>
        </w:rPr>
        <w:t xml:space="preserve">(słownie: ………………. zł), w tym obowiązujący podatek VAT ….% (słownie : ……….. ), w całym okresie obowiązywania umowy określonym w §2. </w:t>
      </w:r>
    </w:p>
    <w:p w:rsidR="005C4692" w:rsidRPr="005C4692" w:rsidRDefault="005C4692" w:rsidP="005C4692">
      <w:pPr>
        <w:widowControl w:val="0"/>
        <w:numPr>
          <w:ilvl w:val="0"/>
          <w:numId w:val="16"/>
        </w:numPr>
        <w:suppressAutoHyphens/>
        <w:spacing w:after="0" w:line="240"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Wynagrodzenie Wykonawcy obejmuje wszystkie elementy ujęte w niniejszej umowie oraz w Specyfikacji Istotnych Warunków Zamówienia stanowiącej załącznik do niniejszej umowy. </w:t>
      </w:r>
    </w:p>
    <w:p w:rsidR="005C4692" w:rsidRPr="005C4692" w:rsidRDefault="005C4692" w:rsidP="005C4692">
      <w:pPr>
        <w:numPr>
          <w:ilvl w:val="0"/>
          <w:numId w:val="16"/>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5C4692">
        <w:rPr>
          <w:rFonts w:ascii="Times New Roman" w:eastAsia="Times New Roman" w:hAnsi="Times New Roman" w:cs="Times New Roman"/>
          <w:kern w:val="3"/>
          <w:sz w:val="20"/>
          <w:szCs w:val="20"/>
          <w:lang w:eastAsia="pl-PL"/>
        </w:rPr>
        <w:t>W przypadku, gdy przedmiot umowy realizowany jest z udziałem podwykonawców, Wykonawca składa oświadczenia podwykonawców o uregulowaniu wobec nich należności.</w:t>
      </w:r>
    </w:p>
    <w:p w:rsidR="005C4692" w:rsidRPr="005C4692" w:rsidRDefault="005C4692" w:rsidP="005C4692">
      <w:pPr>
        <w:numPr>
          <w:ilvl w:val="0"/>
          <w:numId w:val="16"/>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pl-PL"/>
        </w:rPr>
      </w:pPr>
      <w:r w:rsidRPr="005C4692">
        <w:rPr>
          <w:rFonts w:ascii="Times New Roman" w:eastAsia="Times New Roman" w:hAnsi="Times New Roman" w:cs="Times New Roman"/>
          <w:color w:val="000000"/>
          <w:kern w:val="3"/>
          <w:sz w:val="20"/>
          <w:szCs w:val="20"/>
          <w:lang w:eastAsia="pl-PL"/>
        </w:rPr>
        <w:t>Wynagrodzenie nie podlega waloryzacji do końca realizacji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Warunki płatności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color w:val="000000"/>
          <w:sz w:val="20"/>
          <w:szCs w:val="20"/>
          <w:lang w:eastAsia="pl-PL"/>
        </w:rPr>
        <w:t>§ 9.</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Rozliczenie finansowe z Wykonawcą następować będzie w okresach miesięcznych z dołu na podstawie faktury VAT wystawionej przez Wykonawcę.</w:t>
      </w:r>
    </w:p>
    <w:p w:rsidR="005C4692" w:rsidRPr="005C4692" w:rsidRDefault="005C4692" w:rsidP="005C4692">
      <w:pPr>
        <w:widowControl w:val="0"/>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Wynagrodzenie płatne będzie w terminie ………………. dni od dnia otrzymania faktury przez Zamawiającego. W</w:t>
      </w:r>
      <w:r w:rsidRPr="005C4692">
        <w:rPr>
          <w:rFonts w:ascii="Times New Roman" w:eastAsia="Times New Roman" w:hAnsi="Times New Roman" w:cs="Times New Roman"/>
          <w:b/>
          <w:color w:val="FF0000"/>
          <w:sz w:val="20"/>
          <w:szCs w:val="20"/>
          <w:lang w:eastAsia="pl-PL"/>
        </w:rPr>
        <w:t xml:space="preserve"> </w:t>
      </w:r>
      <w:r w:rsidRPr="005C4692">
        <w:rPr>
          <w:rFonts w:ascii="Times New Roman" w:eastAsia="Times New Roman" w:hAnsi="Times New Roman" w:cs="Times New Roman"/>
          <w:bCs/>
          <w:color w:val="000000"/>
          <w:sz w:val="20"/>
          <w:szCs w:val="20"/>
          <w:lang w:eastAsia="pl-PL"/>
        </w:rPr>
        <w:t>przypadku wątpliwości czy zastrzeżeń odnośnie czynności Wykonawcy wynikających z Umowy, Zamawiający ma prawo wstrzymania płatności z faktury do momentu otrzymania wyjaśnień w związku ze zgłoszonymi zastrzeżeniami wobec Wykonawcy.</w:t>
      </w:r>
    </w:p>
    <w:p w:rsidR="005C4692" w:rsidRPr="005C4692" w:rsidRDefault="005C4692" w:rsidP="005C4692">
      <w:pPr>
        <w:widowControl w:val="0"/>
        <w:numPr>
          <w:ilvl w:val="0"/>
          <w:numId w:val="17"/>
        </w:numPr>
        <w:suppressAutoHyphens/>
        <w:spacing w:after="0" w:line="240" w:lineRule="auto"/>
        <w:ind w:left="360"/>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Cs/>
          <w:sz w:val="20"/>
          <w:szCs w:val="20"/>
          <w:lang w:eastAsia="pl-PL"/>
        </w:rPr>
        <w:t xml:space="preserve">Wynagrodzenie płatne będzie przelewem na rachunek bankowy Wykonawcy – </w:t>
      </w:r>
      <w:r w:rsidRPr="005C4692">
        <w:rPr>
          <w:rFonts w:ascii="Times New Roman" w:eastAsia="Times New Roman" w:hAnsi="Times New Roman" w:cs="Times New Roman"/>
          <w:b/>
          <w:bCs/>
          <w:sz w:val="20"/>
          <w:szCs w:val="20"/>
          <w:lang w:eastAsia="pl-PL"/>
        </w:rPr>
        <w:t>Nr konta ………………………………..</w:t>
      </w:r>
    </w:p>
    <w:p w:rsidR="005C4692" w:rsidRPr="005C4692" w:rsidRDefault="005C4692" w:rsidP="005C4692">
      <w:pPr>
        <w:spacing w:after="0" w:line="240" w:lineRule="auto"/>
        <w:ind w:left="360"/>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Kary umowne</w:t>
      </w:r>
    </w:p>
    <w:p w:rsidR="005C4692" w:rsidRPr="005C4692" w:rsidRDefault="005C4692" w:rsidP="005C4692">
      <w:pPr>
        <w:spacing w:after="0" w:line="240" w:lineRule="auto"/>
        <w:ind w:left="360"/>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10.</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t>Strony ustalają następujące kary umowne:</w:t>
      </w:r>
    </w:p>
    <w:p w:rsidR="005C4692" w:rsidRPr="005C4692" w:rsidRDefault="005C4692" w:rsidP="005C4692">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Kara umowna z tytułu odstąpienia od realizacji umowy z przyczyn zależnych od Wykonawcy w wysokości 10% wartości brutto umowy, kwoty określonej  w </w:t>
      </w:r>
      <w:r w:rsidRPr="005C4692">
        <w:rPr>
          <w:rFonts w:ascii="Times New Roman" w:eastAsia="Times New Roman" w:hAnsi="Times New Roman" w:cs="Times New Roman"/>
          <w:sz w:val="20"/>
          <w:szCs w:val="20"/>
          <w:lang w:eastAsia="pl-PL"/>
        </w:rPr>
        <w:t>§ 8 pkt 3</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widowControl w:val="0"/>
        <w:numPr>
          <w:ilvl w:val="0"/>
          <w:numId w:val="18"/>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Kara umowna w wysokości 30 % wartości miesięcznego wynagrodzenia w przypadku niepodjęcia wykonania usługi pomimo zgłoszenia wykonanego przez Zamawiającego oraz w przypadku nienależycie wykonanej usługi (nieterminowe zabieranie worków i opróżnianie pojemników tym  w PSZOK oraz pozostawienie bałaganu wokół miejsc odbioru odpadów).</w:t>
      </w:r>
    </w:p>
    <w:p w:rsidR="005C4692" w:rsidRPr="005C4692" w:rsidRDefault="005C4692" w:rsidP="005C4692">
      <w:pPr>
        <w:widowControl w:val="0"/>
        <w:numPr>
          <w:ilvl w:val="0"/>
          <w:numId w:val="18"/>
        </w:numPr>
        <w:suppressAutoHyphens/>
        <w:spacing w:after="0" w:line="240" w:lineRule="auto"/>
        <w:jc w:val="both"/>
        <w:rPr>
          <w:rFonts w:ascii="Times New Roman" w:eastAsia="Times New Roman" w:hAnsi="Times New Roman" w:cs="Times New Roman"/>
          <w:bCs/>
          <w:color w:val="000000"/>
          <w:sz w:val="20"/>
          <w:szCs w:val="20"/>
          <w:lang w:eastAsia="pl-PL"/>
        </w:rPr>
      </w:pPr>
      <w:r w:rsidRPr="005C4692">
        <w:rPr>
          <w:rFonts w:ascii="Times New Roman" w:eastAsia="Times New Roman" w:hAnsi="Times New Roman" w:cs="Times New Roman"/>
          <w:bCs/>
          <w:sz w:val="20"/>
          <w:szCs w:val="20"/>
          <w:lang w:eastAsia="pl-PL"/>
        </w:rPr>
        <w:t xml:space="preserve">Za zwłokę w zapłacie faktur Zamawiający zapłaci Wykonawcy odsetki ustawowe. </w:t>
      </w:r>
      <w:r w:rsidRPr="005C4692">
        <w:rPr>
          <w:rFonts w:ascii="Times New Roman" w:eastAsia="Times New Roman" w:hAnsi="Times New Roman" w:cs="Times New Roman"/>
          <w:bCs/>
          <w:color w:val="000000"/>
          <w:sz w:val="20"/>
          <w:szCs w:val="20"/>
          <w:lang w:eastAsia="pl-PL"/>
        </w:rPr>
        <w:t>Kary liczone są od wartości brutto, płatne w terminie …….dni od daty otrzymania wezwania do ich zapłaty</w:t>
      </w:r>
    </w:p>
    <w:p w:rsidR="005C4692" w:rsidRPr="005C4692" w:rsidRDefault="005C4692" w:rsidP="005C4692">
      <w:pPr>
        <w:widowControl w:val="0"/>
        <w:numPr>
          <w:ilvl w:val="0"/>
          <w:numId w:val="18"/>
        </w:numPr>
        <w:suppressAutoHyphens/>
        <w:autoSpaceDE w:val="0"/>
        <w:autoSpaceDN w:val="0"/>
        <w:adjustRightInd w:val="0"/>
        <w:spacing w:after="19" w:line="240" w:lineRule="auto"/>
        <w:jc w:val="both"/>
        <w:rPr>
          <w:rFonts w:ascii="Calibri" w:hAnsi="Calibri" w:cs="Calibri"/>
          <w:color w:val="000000"/>
        </w:rPr>
      </w:pPr>
      <w:r w:rsidRPr="005C4692">
        <w:rPr>
          <w:rFonts w:ascii="Times New Roman" w:eastAsia="Times New Roman" w:hAnsi="Times New Roman" w:cs="Times New Roman"/>
          <w:sz w:val="20"/>
          <w:szCs w:val="20"/>
          <w:lang w:eastAsia="pl-PL"/>
        </w:rPr>
        <w:t>Kara umowna w wysokości 100 zł za każdą godzinę opóźnienia za niezrealizowanie zgłoszonej reklamacji w czasie …….godzin</w:t>
      </w:r>
    </w:p>
    <w:p w:rsidR="005C4692" w:rsidRPr="005C4692" w:rsidRDefault="005C4692" w:rsidP="005C4692">
      <w:pPr>
        <w:widowControl w:val="0"/>
        <w:numPr>
          <w:ilvl w:val="0"/>
          <w:numId w:val="18"/>
        </w:numPr>
        <w:suppressAutoHyphens/>
        <w:autoSpaceDE w:val="0"/>
        <w:autoSpaceDN w:val="0"/>
        <w:adjustRightInd w:val="0"/>
        <w:spacing w:after="19" w:line="240" w:lineRule="auto"/>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Wykonawca zapłaci Zamawiającemu kary umowne: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- 100 zł za każdy przypadek nieodebrania lub odebrania w terminie niezgodnym z harmonogramem odpadów komunalnych – łączna kara będzie naliczana jako iloczyn kwoty 100 zł oraz ilości nieruchomości objętych ww. zdarzeniem;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- 100 zł za każdy dzień opóźnienia w złożeniu któregokolwiek ze sprawozdań wymienionych w Umowie;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- 300 zł za każdy dzień zwłoki w dostarczeniu Zamawiającemu harmonogramu odbioru odpadów komunalnych;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- 1.000 zł za niedostarczenie właścicielom nieruchomości harmonogramu zaakceptowanego przez Zamawiającego. Za równoznaczne z niedostarczeniem uważa się sytuację, w której spośród 20 wybranych przez Zamawiającego właścicieli nieruchomości więcej niż 10 osób oświadczyło, że nie otrzymało od Wykonawcy harmonogramu;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- 2.000 zł za każde nieprzedłożenie poświadczonej za zgodność z oryginałem kopii umowy na podwykonawstwo lub jej zmiany;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lastRenderedPageBreak/>
        <w:t xml:space="preserve">- 2.000 zł za każdy brak dokonania wymaganej przez Zamawiającego zmiany umowy o podwykonawstwo w zakresie terminu zapłaty we wskazanym przez Zamawiającego terminie,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- 2.000 zł za każdy brak zapłaty lub nieterminową zapłatę przez Wykonawcę wynagrodzenia należnego podwykonawcy bez uzasadnionej przyczyny; </w:t>
      </w:r>
    </w:p>
    <w:p w:rsidR="005C4692" w:rsidRPr="005C4692" w:rsidRDefault="005C4692" w:rsidP="005C4692">
      <w:pPr>
        <w:widowControl w:val="0"/>
        <w:suppressAutoHyphens/>
        <w:autoSpaceDE w:val="0"/>
        <w:autoSpaceDN w:val="0"/>
        <w:adjustRightInd w:val="0"/>
        <w:spacing w:after="19" w:line="240" w:lineRule="auto"/>
        <w:ind w:left="720"/>
        <w:jc w:val="both"/>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 za niedopełnienie wymogu zatrudnienia pracownika przez Wykonawcę lub podwykonawcę lub dalszego podwykonawcę na podstawie umowy o pracę w rozumieniu przepisów prawa pracy w wysokości 5.000 PLN za każdą osobę, która wymaganiami niniejszej Umowy winna być zatrudniona na umowę o pracę a nie jest.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6. </w:t>
      </w:r>
      <w:r w:rsidRPr="005C4692">
        <w:rPr>
          <w:rFonts w:ascii="Times New Roman" w:hAnsi="Times New Roman" w:cs="Times New Roman"/>
          <w:color w:val="000000"/>
          <w:sz w:val="20"/>
          <w:szCs w:val="20"/>
        </w:rPr>
        <w:t xml:space="preserve">Wykonawca zobowiązany jest do zapłaty na rzecz Zamawiającego kary umownej w przypadku nie osiągnięcia wymaganych poziomów wskaźników, o których mowa w § 2 Umowy, w wysokości kary, której podlegałby Zamawiający za niewywiązanie się z obowiązku uzyskania któregokolwiek z poziomów: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a) wymaganych rozporządzeniem Ministra Środowiska z dnia 14 grudnia 2016r. w sprawie poziomów recyklingu, przygotowania do ponownego użycia i odzysku innymi metodami niektórych frakcji odpadów komunalnych, poziomów: (i) recyklingu i przygotowania do ponownego użycia następujących frakcji odpadów komunalnych: papieru, metali, tworzyw sztucznych i szkła, lub (ii) recyklingu, przygotowania do ponownego użycia i odzysku innymi metodami innych niż niebezpieczne odpadów budowlanych i rozbiórkowych stanowiących odpady komunalne, lub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b) wymaganych rozporządzeniem Ministra Środowiska z dnia 25 maja 2012r. w sprawie poziomów ograniczenia masy odpadów komunalnych ulegających biodegradacji przekazywanych do składowania oraz sposobu obliczania poziomu ograniczania masy tych odpadów.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7. Wykonawca ponosi pełną odpowiedzialność za wszelkie szkody będące wynikiem niewykonania lub nienależytego (w tym nieterminowego) wykonania Umowy oraz za ewentualne kary nałożone przez właściwe organy z tego powodu – również na Zamawiającego.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8. </w:t>
      </w:r>
      <w:r w:rsidRPr="005C4692">
        <w:rPr>
          <w:rFonts w:ascii="Times New Roman" w:hAnsi="Times New Roman" w:cs="Times New Roman"/>
          <w:color w:val="000000"/>
          <w:sz w:val="20"/>
          <w:szCs w:val="20"/>
        </w:rPr>
        <w:t xml:space="preserve">Kary umowne są naliczane niezależnie od siebie i mogą podlegać kumulacji maksymalnie do kwoty stanowiącej wartość 50% łącznego wynagrodzenia Wykonawcy określonego w § 8 ust. 2 Umowy.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9. </w:t>
      </w:r>
      <w:r w:rsidRPr="005C4692">
        <w:rPr>
          <w:rFonts w:ascii="Times New Roman" w:hAnsi="Times New Roman" w:cs="Times New Roman"/>
          <w:color w:val="000000"/>
          <w:sz w:val="20"/>
          <w:szCs w:val="20"/>
        </w:rPr>
        <w:t xml:space="preserve">Jeżeli wysokość szkody, poniesionej przez Zamawiającego, przewyższy kwotę kar umownych, będzie on uprawniony do dochodzenia odszkodowania uzupełniającego na zasadach ogólnych kodeksu cywilnego.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10. </w:t>
      </w:r>
      <w:r w:rsidRPr="005C4692">
        <w:rPr>
          <w:rFonts w:ascii="Times New Roman" w:hAnsi="Times New Roman" w:cs="Times New Roman"/>
          <w:color w:val="000000"/>
          <w:sz w:val="20"/>
          <w:szCs w:val="20"/>
        </w:rPr>
        <w:t xml:space="preserve">Naliczone kary umowne Zamawiający może potrącić z wynagrodzenia należnego Wykonawcy, z zabezpieczenia należytego wykonania Umowy lub innych należności przysługujących Wykonawcy, a w przypadku gdyby to nie było możliwe, Wykonawca zobowiązany jest do ich zapłaty w terminie do 14 dni od dnia zawiadomienia o ich naliczeniu.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11. </w:t>
      </w:r>
      <w:r w:rsidRPr="005C4692">
        <w:rPr>
          <w:rFonts w:ascii="Times New Roman" w:hAnsi="Times New Roman" w:cs="Times New Roman"/>
          <w:color w:val="000000"/>
          <w:sz w:val="20"/>
          <w:szCs w:val="20"/>
        </w:rPr>
        <w:t xml:space="preserve">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12. </w:t>
      </w:r>
      <w:r w:rsidRPr="005C4692">
        <w:rPr>
          <w:rFonts w:ascii="Times New Roman" w:hAnsi="Times New Roman" w:cs="Times New Roman"/>
          <w:color w:val="000000"/>
          <w:sz w:val="20"/>
          <w:szCs w:val="20"/>
        </w:rPr>
        <w:t xml:space="preserve">Zapłacenie przez Wykonawcę kary umownej nie zwalnia go z obowiązku dopełnienia uchybionych działań lub zaniechań, chyba że doszło do rozwiązania lub odstąpienia od Umowy. </w:t>
      </w:r>
    </w:p>
    <w:p w:rsidR="005C4692" w:rsidRPr="005C4692" w:rsidRDefault="005C4692" w:rsidP="005C4692">
      <w:pPr>
        <w:spacing w:after="0" w:line="240" w:lineRule="auto"/>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xml:space="preserve">Odstąpienie od umowy </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11.</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p>
    <w:p w:rsidR="005C4692" w:rsidRPr="005C4692" w:rsidRDefault="005C4692" w:rsidP="005C4692">
      <w:pPr>
        <w:widowControl w:val="0"/>
        <w:numPr>
          <w:ilvl w:val="0"/>
          <w:numId w:val="19"/>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Zamawiającemu przysługuje prawo do odstąpienia od umowy w następujących przypadkach:</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gdy Wykonawca nie rozpoczął wykonywania usługi w pełnym zakresie objętym umową:</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wszczęte zostało postępowanie upadłościowe w stosunku do Wykonawcy,</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rozpoczęto likwidację firmy Wykonawcy,</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Wykonawca stracił uprawnienia do wykonywania działalności objętej umową,</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Wykonawca zaniechał realizacji umowy, tj. w sposób nieprzerwany nie realizuje jej przez   </w:t>
      </w:r>
    </w:p>
    <w:p w:rsidR="005C4692" w:rsidRPr="005C4692" w:rsidRDefault="005C4692" w:rsidP="005C4692">
      <w:pPr>
        <w:spacing w:after="0" w:line="240" w:lineRule="auto"/>
        <w:ind w:left="360"/>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kolejnych 7 dni kalendarzowych,</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Wykonawca pomimo uprzednich, pisemnych, co najmniej dwukrotnych zastrzeżeń ze strony Zamawiającego nie wykonuje usług zgodnie z postanowieniami umowy lub w istotny sposób narusza zobowiązania umowy.</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 przypadkach określonych w kodeksie cywilnym;</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Zmiany prawa miejscowego niezgodnego z warunkami umowy</w:t>
      </w:r>
    </w:p>
    <w:p w:rsidR="005C4692" w:rsidRPr="005C4692" w:rsidRDefault="005C4692" w:rsidP="005C4692">
      <w:pPr>
        <w:widowControl w:val="0"/>
        <w:numPr>
          <w:ilvl w:val="0"/>
          <w:numId w:val="20"/>
        </w:numPr>
        <w:suppressAutoHyphens/>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 razie wystąpienia istotnej zmiany okoliczności powodującej, że wykonanie umowy nie leży w interesie publicznym, czego nie można było przewidzieć w chwili zawarcia umowy.</w:t>
      </w:r>
    </w:p>
    <w:p w:rsidR="005C4692" w:rsidRPr="005C4692" w:rsidRDefault="005C4692" w:rsidP="005C4692">
      <w:pPr>
        <w:spacing w:after="0" w:line="240" w:lineRule="auto"/>
        <w:ind w:left="720"/>
        <w:rPr>
          <w:rFonts w:ascii="Times New Roman" w:eastAsia="Times New Roman" w:hAnsi="Times New Roman" w:cs="Times New Roman"/>
          <w:bCs/>
          <w:color w:val="000000"/>
          <w:sz w:val="20"/>
          <w:szCs w:val="20"/>
          <w:lang w:eastAsia="pl-PL"/>
        </w:rPr>
      </w:pPr>
    </w:p>
    <w:p w:rsidR="005C4692" w:rsidRPr="005C4692" w:rsidRDefault="005C4692" w:rsidP="005C4692">
      <w:pPr>
        <w:spacing w:after="0" w:line="240" w:lineRule="auto"/>
        <w:ind w:left="720"/>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Podwykonawcy</w:t>
      </w:r>
    </w:p>
    <w:p w:rsidR="005C4692" w:rsidRPr="005C4692" w:rsidRDefault="005C4692" w:rsidP="005C4692">
      <w:pPr>
        <w:spacing w:after="0" w:line="240" w:lineRule="auto"/>
        <w:ind w:left="720"/>
        <w:jc w:val="center"/>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ind w:left="720"/>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12.</w:t>
      </w:r>
    </w:p>
    <w:p w:rsidR="005C4692" w:rsidRPr="005C4692" w:rsidRDefault="005C4692" w:rsidP="005C4692">
      <w:pPr>
        <w:suppressAutoHyphens/>
        <w:autoSpaceDN w:val="0"/>
        <w:spacing w:after="0" w:line="240" w:lineRule="auto"/>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bCs/>
          <w:kern w:val="3"/>
          <w:sz w:val="20"/>
          <w:szCs w:val="20"/>
          <w:lang w:eastAsia="pl-PL"/>
        </w:rPr>
        <w:t>1. Wymagania dotyczące umów o podwykonawstwo</w:t>
      </w:r>
    </w:p>
    <w:p w:rsidR="005C4692" w:rsidRPr="005C4692" w:rsidRDefault="005C4692" w:rsidP="005C4692">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5C4692">
        <w:rPr>
          <w:rFonts w:ascii="Times New Roman" w:eastAsia="Times New Roman" w:hAnsi="Times New Roman" w:cs="Times New Roman"/>
          <w:kern w:val="1"/>
          <w:sz w:val="20"/>
          <w:szCs w:val="20"/>
          <w:lang w:eastAsia="zh-CN"/>
        </w:rPr>
        <w:lastRenderedPageBreak/>
        <w:t>1.1  Umowy o podwykonawstwo powinny mieć formę pisemną pod rygorem nieważności i przewidywać zapłatę wynagrodzenia za jej wykonanie w formie pieniężnej ze wskazaniem wynagrodzenia netto, brutto oraz stawki i kwoty należnego podatku VAT,</w:t>
      </w:r>
    </w:p>
    <w:p w:rsidR="005C4692" w:rsidRPr="005C4692" w:rsidRDefault="005C4692" w:rsidP="005C4692">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5C4692">
        <w:rPr>
          <w:rFonts w:ascii="Times New Roman" w:eastAsia="Times New Roman" w:hAnsi="Times New Roman" w:cs="Times New Roman"/>
          <w:kern w:val="1"/>
          <w:sz w:val="20"/>
          <w:szCs w:val="20"/>
          <w:lang w:eastAsia="zh-CN"/>
        </w:rPr>
        <w:t>1.2 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5C4692" w:rsidRPr="005C4692" w:rsidRDefault="005C4692" w:rsidP="005C4692">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5C4692">
        <w:rPr>
          <w:rFonts w:ascii="Times New Roman" w:eastAsia="Times New Roman" w:hAnsi="Times New Roman" w:cs="Times New Roman"/>
          <w:kern w:val="1"/>
          <w:sz w:val="20"/>
          <w:szCs w:val="20"/>
          <w:lang w:eastAsia="zh-CN"/>
        </w:rPr>
        <w:t>1.3  Umowy o podwykonawstwo nie mogą zawierać terminów zapłaty za wykonane roboty, dostawy lub usługi dłuższych niż 30 dni od dnia doręczenia Wykonawcy, Podwykonawcy lub Dalszemu Podwykonawcy faktury lub rachunku potwierdzających wykonanie zleconej Podwykonawcy lub Dalszemu Podwykonawcy roboty budowlanej, dostawy lub usługi.</w:t>
      </w:r>
    </w:p>
    <w:p w:rsidR="005C4692" w:rsidRPr="005C4692" w:rsidRDefault="005C4692" w:rsidP="005C4692">
      <w:pPr>
        <w:tabs>
          <w:tab w:val="left" w:pos="426"/>
          <w:tab w:val="left" w:pos="2880"/>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5C4692">
        <w:rPr>
          <w:rFonts w:ascii="Times New Roman" w:eastAsia="Times New Roman" w:hAnsi="Times New Roman" w:cs="Times New Roman"/>
          <w:kern w:val="1"/>
          <w:sz w:val="20"/>
          <w:szCs w:val="20"/>
          <w:lang w:eastAsia="zh-CN"/>
        </w:rPr>
        <w:t>1.4 Kopie umów o podwykonawstwo oraz kopie zmian umów przedkładanych Zamawiającemu muszą być potwierdzone za zgodność z oryginałem przez osoby upoważnione do reprezentacji przedkładającego kopię umowy lub kopię zmian umowy.</w:t>
      </w:r>
    </w:p>
    <w:p w:rsidR="005C4692" w:rsidRPr="005C4692" w:rsidRDefault="005C4692" w:rsidP="005C4692">
      <w:pPr>
        <w:tabs>
          <w:tab w:val="left" w:pos="426"/>
          <w:tab w:val="left" w:pos="2880"/>
        </w:tabs>
        <w:suppressAutoHyphens/>
        <w:autoSpaceDE w:val="0"/>
        <w:spacing w:after="0" w:line="240" w:lineRule="auto"/>
        <w:jc w:val="both"/>
        <w:rPr>
          <w:rFonts w:ascii="Tahoma" w:eastAsia="Times New Roman" w:hAnsi="Tahoma" w:cs="Tahoma"/>
          <w:kern w:val="1"/>
          <w:sz w:val="20"/>
          <w:szCs w:val="20"/>
          <w:lang w:eastAsia="zh-CN"/>
        </w:rPr>
      </w:pPr>
      <w:r w:rsidRPr="005C4692">
        <w:rPr>
          <w:rFonts w:ascii="Times New Roman" w:eastAsia="Times New Roman" w:hAnsi="Times New Roman" w:cs="Times New Roman"/>
          <w:kern w:val="1"/>
          <w:sz w:val="20"/>
          <w:szCs w:val="20"/>
          <w:lang w:eastAsia="zh-CN"/>
        </w:rPr>
        <w:t>1.5 Na Wykonawcy ciąży obowiązek dostarczenia Zamawiającemu kopii umów o podwykonawstwo oraz kopii zmian umów w terminie 7 dni od ich zawarcia.</w:t>
      </w:r>
    </w:p>
    <w:p w:rsidR="005C4692" w:rsidRPr="005C4692" w:rsidRDefault="005C4692" w:rsidP="005C4692">
      <w:pPr>
        <w:autoSpaceDE w:val="0"/>
        <w:autoSpaceDN w:val="0"/>
        <w:adjustRightInd w:val="0"/>
        <w:spacing w:after="0" w:line="240" w:lineRule="auto"/>
        <w:jc w:val="center"/>
        <w:rPr>
          <w:rFonts w:ascii="Times New Roman" w:eastAsia="Calibri" w:hAnsi="Times New Roman" w:cs="Times New Roman"/>
          <w:sz w:val="20"/>
          <w:szCs w:val="20"/>
        </w:rPr>
      </w:pPr>
    </w:p>
    <w:p w:rsidR="005C4692" w:rsidRPr="005C4692" w:rsidRDefault="005C4692" w:rsidP="005C4692">
      <w:pPr>
        <w:suppressAutoHyphens/>
        <w:autoSpaceDN w:val="0"/>
        <w:spacing w:after="0" w:line="240" w:lineRule="auto"/>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bCs/>
          <w:kern w:val="3"/>
          <w:sz w:val="20"/>
          <w:szCs w:val="20"/>
          <w:lang w:eastAsia="pl-PL"/>
        </w:rPr>
        <w:t>2. Zasady zawierania umów z Podwykonawcami lub Dalszymi Podwykonawcami</w:t>
      </w:r>
    </w:p>
    <w:p w:rsidR="005C4692" w:rsidRPr="005C4692" w:rsidRDefault="005C4692" w:rsidP="005C4692">
      <w:pPr>
        <w:widowControl w:val="0"/>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2.1.Wykonawca zamierzający zawrzeć z Podwykonawcą umowę o podwykonawstwo, której przedmiotem są usługi zobowiązany jest przedłożyć Zamawiającemu projekt tej umowy a także projekt zmiany tej umowy, celem akceptacji.</w:t>
      </w:r>
    </w:p>
    <w:p w:rsidR="005C4692" w:rsidRPr="005C4692" w:rsidRDefault="005C4692" w:rsidP="005C4692">
      <w:pPr>
        <w:widowControl w:val="0"/>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2.2. Podwykonawca lub Dalszy Podwykonawca zamówienia zamierzający zawrzeć umowę o podwykonawstwo, której przedmiotem są usługi obowiązany jest:</w:t>
      </w:r>
    </w:p>
    <w:p w:rsidR="005C4692" w:rsidRPr="005C4692" w:rsidRDefault="005C4692" w:rsidP="005C4692">
      <w:pPr>
        <w:suppressAutoHyphens/>
        <w:autoSpaceDN w:val="0"/>
        <w:spacing w:after="0" w:line="240" w:lineRule="auto"/>
        <w:jc w:val="both"/>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 xml:space="preserve">- uzyskać zgodę Wykonawcy na zawarcie umowy o podwykonawstwo o treści zgodnej z wymaganiami określonymi w SIWZ </w:t>
      </w:r>
    </w:p>
    <w:p w:rsidR="005C4692" w:rsidRPr="005C4692" w:rsidRDefault="005C4692" w:rsidP="005C4692">
      <w:pPr>
        <w:suppressAutoHyphens/>
        <w:autoSpaceDN w:val="0"/>
        <w:spacing w:after="0" w:line="240" w:lineRule="auto"/>
        <w:jc w:val="both"/>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 przedłożyć Zamawiającemu projekt umowy o podwykonawstwo wraz ze zgodą Wykonawcy na jej zawarcie celem akceptacji.</w:t>
      </w:r>
    </w:p>
    <w:p w:rsidR="005C4692" w:rsidRPr="005C4692" w:rsidRDefault="005C4692" w:rsidP="005C4692">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2.3.Zamawiający w terminie 10 dni od otrzymania projektu umowy o podwykonawstwo, o jakiej mowa w ust 1 lub ust 2 zobowiązany jest zgłosić pisemnie zastrzeżenia do przedłożonego projektu umowy. Brak zastrzeżeń uważa się za akceptację projektu umowy przez Zamawiającego.</w:t>
      </w:r>
    </w:p>
    <w:p w:rsidR="005C4692" w:rsidRPr="005C4692" w:rsidRDefault="005C4692" w:rsidP="005C4692">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 xml:space="preserve">2.4. Wykonawca, Podwykonawca lub Dalszy Podwykonawca zamówienia przedkłada Zamawiającemu poświadczoną za zgodność z oryginałem kopię zawarcia umowy w terminie 7 dni od dnia jej zawarcia. </w:t>
      </w:r>
      <w:r w:rsidRPr="005C4692">
        <w:rPr>
          <w:rFonts w:ascii="Times New Roman" w:eastAsia="Times New Roman" w:hAnsi="Times New Roman" w:cs="Times New Roman"/>
          <w:kern w:val="3"/>
          <w:sz w:val="20"/>
          <w:szCs w:val="20"/>
          <w:lang w:eastAsia="pl-PL"/>
        </w:rPr>
        <w:br/>
        <w:t>W ciągu kolejnych 10 dni od otrzymania, Zamawiający zgłasza Podwykonawcy lub Dalszemu Podwykonawcy pisemny sprzeciw do umowy, jeżeli jej postanowienia nie są zgodne z SIWZ co do terminu płatności. Brak pisemnego sprzeciwu oznacza akceptację umowy.</w:t>
      </w:r>
    </w:p>
    <w:p w:rsidR="005C4692" w:rsidRPr="005C4692" w:rsidRDefault="005C4692" w:rsidP="005C4692">
      <w:pPr>
        <w:widowControl w:val="0"/>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2.5. W przypadku gdy przedmiotem umów o podwykonawstwo zawieranych przez Wykonawcę, Podwykonawcę lub Dalszego Podwykonawcę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 zł. W przypadku gdy zawarta umowa o podwykonawstwo jest nie zgodna z SIWZ Zamawiający informuje o tym Wykonawcę i wzywa do doprowadzenia do zmiany tej umowy pod rygorem wystąpienia o zapłatę kary umownej.</w:t>
      </w:r>
    </w:p>
    <w:p w:rsidR="005C4692" w:rsidRPr="005C4692" w:rsidRDefault="005C4692" w:rsidP="005C4692">
      <w:pPr>
        <w:widowControl w:val="0"/>
        <w:numPr>
          <w:ilvl w:val="1"/>
          <w:numId w:val="28"/>
        </w:numPr>
        <w:tabs>
          <w:tab w:val="left" w:pos="426"/>
        </w:tabs>
        <w:suppressAutoHyphens/>
        <w:spacing w:after="0" w:line="240" w:lineRule="auto"/>
        <w:jc w:val="both"/>
        <w:textAlignment w:val="baseline"/>
        <w:rPr>
          <w:rFonts w:ascii="Times New Roman" w:eastAsia="Times New Roman" w:hAnsi="Times New Roman" w:cs="Times New Roman"/>
          <w:kern w:val="3"/>
          <w:sz w:val="20"/>
          <w:szCs w:val="20"/>
          <w:lang w:eastAsia="pl-PL"/>
        </w:rPr>
      </w:pPr>
      <w:r w:rsidRPr="005C4692">
        <w:rPr>
          <w:rFonts w:ascii="Times New Roman" w:eastAsia="Times New Roman" w:hAnsi="Times New Roman" w:cs="Times New Roman"/>
          <w:kern w:val="3"/>
          <w:sz w:val="20"/>
          <w:szCs w:val="20"/>
          <w:lang w:eastAsia="pl-PL"/>
        </w:rPr>
        <w:t xml:space="preserve">Postanowienia zawarte w ppkt 2.1-2.5  mają odpowiednie zastosowanie do zmian umowy </w:t>
      </w:r>
      <w:r w:rsidRPr="005C4692">
        <w:rPr>
          <w:rFonts w:ascii="Times New Roman" w:eastAsia="Times New Roman" w:hAnsi="Times New Roman" w:cs="Times New Roman"/>
          <w:kern w:val="3"/>
          <w:sz w:val="20"/>
          <w:szCs w:val="20"/>
          <w:lang w:eastAsia="pl-PL"/>
        </w:rPr>
        <w:br/>
        <w:t>o podwykonawstwo.</w:t>
      </w:r>
    </w:p>
    <w:p w:rsidR="005C4692" w:rsidRPr="005C4692" w:rsidRDefault="005C4692" w:rsidP="005C4692">
      <w:pPr>
        <w:spacing w:after="0" w:line="240" w:lineRule="auto"/>
        <w:ind w:left="360"/>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Postanowienia dodatkowe i końcowe</w:t>
      </w:r>
    </w:p>
    <w:p w:rsidR="005C4692" w:rsidRPr="005C4692" w:rsidRDefault="005C4692" w:rsidP="005C4692">
      <w:pPr>
        <w:spacing w:after="0" w:line="240" w:lineRule="auto"/>
        <w:jc w:val="center"/>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13.</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t>Przedstawicielami Stron są:</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t>1. Zamawiającego – Pan Piotr Gabler tel. 48-621-71-05 wew. 212</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t>2.  Wykonawcy – Pan/i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xml:space="preserve">Zmiany umowy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14.</w:t>
      </w:r>
    </w:p>
    <w:p w:rsidR="005C4692" w:rsidRPr="005C4692" w:rsidRDefault="005C4692" w:rsidP="005C4692">
      <w:pPr>
        <w:autoSpaceDE w:val="0"/>
        <w:autoSpaceDN w:val="0"/>
        <w:adjustRightInd w:val="0"/>
        <w:spacing w:after="0" w:line="240" w:lineRule="auto"/>
        <w:rPr>
          <w:rFonts w:ascii="Calibri" w:hAnsi="Calibri" w:cs="Calibri"/>
          <w:color w:val="000000"/>
          <w:sz w:val="24"/>
          <w:szCs w:val="24"/>
        </w:rPr>
      </w:pP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1.Wszelkie zmiany Umowy muszą być dokonywane z zachowaniem wymogów wynikających z przepisów Prawa zamówień publicznych.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2. </w:t>
      </w:r>
      <w:r w:rsidRPr="005C4692">
        <w:rPr>
          <w:rFonts w:ascii="Times New Roman" w:hAnsi="Times New Roman" w:cs="Times New Roman"/>
          <w:color w:val="000000"/>
          <w:sz w:val="20"/>
          <w:szCs w:val="20"/>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3. </w:t>
      </w:r>
      <w:r w:rsidRPr="005C4692">
        <w:rPr>
          <w:rFonts w:ascii="Times New Roman" w:hAnsi="Times New Roman" w:cs="Times New Roman"/>
          <w:color w:val="000000"/>
          <w:sz w:val="20"/>
          <w:szCs w:val="20"/>
        </w:rPr>
        <w:t xml:space="preserve">Zakazuje się istotnych zmian postanowień zawartej Umowy w stosunku do treści oferty, na podstawie której dokonano wyboru Wykonawcy, z wyjątkiem przypadków, o których mowa w ust. 4 poniżej.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lastRenderedPageBreak/>
        <w:t xml:space="preserve">4. </w:t>
      </w:r>
      <w:r w:rsidRPr="005C4692">
        <w:rPr>
          <w:rFonts w:ascii="Times New Roman" w:hAnsi="Times New Roman" w:cs="Times New Roman"/>
          <w:color w:val="000000"/>
          <w:sz w:val="20"/>
          <w:szCs w:val="20"/>
        </w:rPr>
        <w:t xml:space="preserve">Przewiduje się możliwość zmiany postanowień zawartej Umowy w stosunku do treści oferty, na podstawie której dokonano wyboru Wykonawcy, w przypadku wystąpienia co najmniej jednej z okoliczności wymienionych poniżej, z uwzględnieniem podanych warunków ich wprowadzenia: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a) W przypadku istotnej zmiany wymagań względem Wykonawcy określonych w Szczegółowym opisie przedmiotu zamówienia, jeżeli konieczność ich zmiany będzie spowodowana przyczynami niezależnymi od Zamawiającego oraz od Wykonawcy, w tym w szczególności: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niezależnymi od stron zakłóceniami systemów technicznych uniemożliwiającymi wykonywanie prac objętych Umową,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nieprzewidzianymi przeszkodami o charakterze obiektywnym,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przypadkami siły wyższej, przy czym za siłę wyższą rozumie się zdarzenie o charakterze przypadkowym lub naturalnym (żywiołowym), nie do uniknięcia, takie, nad którym człowiek nie panuje.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b) W przypadku zmiany powszechnie obowiązujących przepisów prawa w zakresie mającym wpływ na realizację przedmiotu Umowy, a w tym zmiany wysokości stawki podatku VAT.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W przypadku zmiany wysokości stawki podatku VAT, Zamawiający zapłaci Wykonawcy wynagrodzenie netto uwzględniające aktualnie obowiązującą stawkę podatku VAT, za usługi wykonane i zafakturowane po dniu, w którym nowa stawka podatku VAT została wprowadzona.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c) W przypadkach dopuszczonych zapisami art. 144 ustawy Prawo zamówień publicznych.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5. </w:t>
      </w:r>
      <w:r w:rsidRPr="005C4692">
        <w:rPr>
          <w:rFonts w:ascii="Times New Roman" w:hAnsi="Times New Roman" w:cs="Times New Roman"/>
          <w:color w:val="000000"/>
          <w:sz w:val="20"/>
          <w:szCs w:val="20"/>
        </w:rPr>
        <w:t xml:space="preserve">Określając warunki dokonania zmiany Umowy, sporządza się protokół konieczności, biorąc pod uwagę w szczególności: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a) opis zmiany,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b) uzasadnienie zmiany,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c) czas dokonania zmiany,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d) wpływ zmiany na sposób realizacji Umowy.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6. </w:t>
      </w:r>
      <w:r w:rsidRPr="005C4692">
        <w:rPr>
          <w:rFonts w:ascii="Times New Roman" w:hAnsi="Times New Roman" w:cs="Times New Roman"/>
          <w:color w:val="000000"/>
          <w:sz w:val="20"/>
          <w:szCs w:val="20"/>
        </w:rPr>
        <w:t xml:space="preserve">Dokonanie zmian, o których mowa w ust. 4 powyżej, wymagać będzie podpisania aneksu do Umowy, przy czym Umowa podlega unieważnieniu w części wykraczającej poza określenie przedmiotu zamówienia zawartego w Umowie wraz z załącznikami, z uwzględnieniem ust. 4 powyżej.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7. </w:t>
      </w:r>
      <w:r w:rsidRPr="005C4692">
        <w:rPr>
          <w:rFonts w:ascii="Times New Roman" w:hAnsi="Times New Roman" w:cs="Times New Roman"/>
          <w:color w:val="000000"/>
          <w:sz w:val="20"/>
          <w:szCs w:val="20"/>
        </w:rPr>
        <w:t xml:space="preserve">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b/>
          <w:bCs/>
          <w:color w:val="000000"/>
          <w:sz w:val="20"/>
          <w:szCs w:val="20"/>
        </w:rPr>
        <w:t xml:space="preserve">8. </w:t>
      </w:r>
      <w:r w:rsidRPr="005C4692">
        <w:rPr>
          <w:rFonts w:ascii="Times New Roman" w:hAnsi="Times New Roman" w:cs="Times New Roman"/>
          <w:color w:val="000000"/>
          <w:sz w:val="20"/>
          <w:szCs w:val="20"/>
        </w:rPr>
        <w:t xml:space="preserve">Nie stanowią zmiany Umowy następujące okoliczności: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a) Zmiana osób, o których mowa w § 7 Umowy - wymaga zatwierdzenia przez Zamawiającego i nie wymaga zmiany Umowy. </w:t>
      </w:r>
    </w:p>
    <w:p w:rsidR="005C4692" w:rsidRPr="005C4692" w:rsidRDefault="005C4692" w:rsidP="005C4692">
      <w:pPr>
        <w:autoSpaceDE w:val="0"/>
        <w:autoSpaceDN w:val="0"/>
        <w:adjustRightInd w:val="0"/>
        <w:spacing w:after="19"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b) Zmiana podwykonawcy lub dalszego podwykonawcy w zakresie wykonania przedmiotu Umowy wymaga zatwierdzenia przez Zamawiającego i nie wymaga zmiany Umowy. </w:t>
      </w:r>
    </w:p>
    <w:p w:rsidR="005C4692" w:rsidRPr="005C4692" w:rsidRDefault="005C4692" w:rsidP="005C4692">
      <w:pPr>
        <w:autoSpaceDE w:val="0"/>
        <w:autoSpaceDN w:val="0"/>
        <w:adjustRightInd w:val="0"/>
        <w:spacing w:after="0" w:line="240" w:lineRule="auto"/>
        <w:rPr>
          <w:rFonts w:ascii="Times New Roman" w:hAnsi="Times New Roman" w:cs="Times New Roman"/>
          <w:color w:val="000000"/>
          <w:sz w:val="20"/>
          <w:szCs w:val="20"/>
        </w:rPr>
      </w:pPr>
      <w:r w:rsidRPr="005C4692">
        <w:rPr>
          <w:rFonts w:ascii="Times New Roman" w:hAnsi="Times New Roman" w:cs="Times New Roman"/>
          <w:color w:val="000000"/>
          <w:sz w:val="20"/>
          <w:szCs w:val="20"/>
        </w:rPr>
        <w:t xml:space="preserve">c) Jeżeli wprowadzenie zmian do Harmonogramu odbierania odpadów nie prowadzi do zmiany zakresu realizacji zamówienia określonego w § 1 Umowy, istotnych zasad realizacji zamówienia oraz wynagrodzenia, o którym mowa w § 8 ust. 2 Umowy, ich wprowadzenie nie wymaga zmiany Umowy. </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14.</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t xml:space="preserve">W zakresie nieuregulowanym niniejszą umową stosuje się odpowiednio przepisy </w:t>
      </w:r>
      <w:r w:rsidRPr="005C4692">
        <w:rPr>
          <w:rFonts w:ascii="Times New Roman" w:eastAsia="Times New Roman" w:hAnsi="Times New Roman" w:cs="Times New Roman"/>
          <w:bCs/>
          <w:i/>
          <w:iCs/>
          <w:sz w:val="20"/>
          <w:szCs w:val="20"/>
          <w:lang w:eastAsia="pl-PL"/>
        </w:rPr>
        <w:t xml:space="preserve">Kodeksu cywilnego, </w:t>
      </w:r>
      <w:r w:rsidRPr="005C4692">
        <w:rPr>
          <w:rFonts w:ascii="Times New Roman" w:eastAsia="Times New Roman" w:hAnsi="Times New Roman" w:cs="Times New Roman"/>
          <w:sz w:val="20"/>
          <w:szCs w:val="20"/>
          <w:lang w:eastAsia="pl-PL"/>
        </w:rPr>
        <w:t>ustawy pzp, ustawy z dnia 13 września 1996r. o utrzymaniu czystości i porządku w gminach (Dz. U. z 2016, poz.1289 ze zm.), ustawa z 14 grudnia 2012r. o odpadach (Dz. U. z 2016, poz. 1268 ze zm.)</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15.</w:t>
      </w:r>
    </w:p>
    <w:p w:rsidR="005C4692" w:rsidRPr="005C4692" w:rsidRDefault="005C4692" w:rsidP="005C4692">
      <w:pPr>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ab/>
      </w:r>
      <w:r w:rsidRPr="005C4692">
        <w:rPr>
          <w:rFonts w:ascii="Times New Roman" w:eastAsia="Times New Roman" w:hAnsi="Times New Roman" w:cs="Times New Roman"/>
          <w:bCs/>
          <w:sz w:val="20"/>
          <w:szCs w:val="20"/>
          <w:lang w:eastAsia="pl-PL"/>
        </w:rPr>
        <w:t>Niniejsza umowa została zwarta w 2-ch jednobrzmiących egzemplarzach.</w:t>
      </w:r>
    </w:p>
    <w:p w:rsidR="005C4692" w:rsidRPr="005C4692" w:rsidRDefault="005C4692" w:rsidP="005C4692">
      <w:pPr>
        <w:spacing w:after="0" w:line="240" w:lineRule="auto"/>
        <w:jc w:val="both"/>
        <w:rPr>
          <w:rFonts w:ascii="Times New Roman" w:eastAsia="Times New Roman" w:hAnsi="Times New Roman" w:cs="Times New Roman"/>
          <w:b/>
          <w:bCs/>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 xml:space="preserve">       ...................................................                                 .....................................................</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bCs/>
          <w:sz w:val="20"/>
          <w:szCs w:val="20"/>
          <w:lang w:eastAsia="pl-PL"/>
        </w:rPr>
        <w:t xml:space="preserve">                          (Wykonawca:)                                                                             (Zamawiający:)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Kontrasygnata</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lastRenderedPageBreak/>
        <w:t>UMOWA</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najmu pojazdu wraz z obsługą</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UMOWA Nr ……./2018</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Zawarta w dniu </w:t>
      </w:r>
      <w:r w:rsidRPr="005C4692">
        <w:rPr>
          <w:rFonts w:ascii="Times New Roman" w:eastAsia="Times New Roman" w:hAnsi="Times New Roman" w:cs="Times New Roman"/>
          <w:b/>
          <w:sz w:val="20"/>
          <w:szCs w:val="20"/>
          <w:lang w:eastAsia="pl-PL"/>
        </w:rPr>
        <w:t>…………………… 2018</w:t>
      </w:r>
      <w:r w:rsidRPr="005C4692">
        <w:rPr>
          <w:rFonts w:ascii="Times New Roman" w:eastAsia="Times New Roman" w:hAnsi="Times New Roman" w:cs="Times New Roman"/>
          <w:bCs/>
          <w:sz w:val="20"/>
          <w:szCs w:val="20"/>
          <w:lang w:eastAsia="pl-PL"/>
        </w:rPr>
        <w:t xml:space="preserve"> w Magnuszewie, pomiędzy: Gminą Magnuszew z siedzibą w Magnuszewie, ul. Saperów 24, 26-910 Magnuszew, woj. mazowieckie, reprezentowaną przez:</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lang w:eastAsia="pl-PL"/>
        </w:rPr>
        <w:t>Wójta Gminy Magnuszew – Marek Drapała</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sz w:val="20"/>
          <w:szCs w:val="20"/>
          <w:lang w:eastAsia="pl-PL"/>
        </w:rPr>
        <w:t>przy kontrasygnacie Skarbnika Gminy</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NIP: 812 -19-14-938,  REGON:670223830</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t xml:space="preserve">zwaną dalej </w:t>
      </w:r>
      <w:r w:rsidRPr="005C4692">
        <w:rPr>
          <w:rFonts w:ascii="Times New Roman" w:eastAsia="Times New Roman" w:hAnsi="Times New Roman" w:cs="Times New Roman"/>
          <w:b/>
          <w:bCs/>
          <w:sz w:val="20"/>
          <w:szCs w:val="20"/>
          <w:lang w:eastAsia="pl-PL"/>
        </w:rPr>
        <w:t>Wynajmującym</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sz w:val="20"/>
          <w:szCs w:val="20"/>
          <w:lang w:eastAsia="pl-PL"/>
        </w:rPr>
        <w:t xml:space="preserve">a </w:t>
      </w:r>
      <w:r w:rsidRPr="005C4692">
        <w:rPr>
          <w:rFonts w:ascii="Times New Roman" w:eastAsia="Times New Roman" w:hAnsi="Times New Roman" w:cs="Times New Roman"/>
          <w:b/>
          <w:bCs/>
          <w:color w:val="000000"/>
          <w:sz w:val="20"/>
          <w:szCs w:val="20"/>
          <w:lang w:eastAsia="pl-PL"/>
        </w:rPr>
        <w:t xml:space="preserve">………………………………………………………….. NIP …………….., REGON …………., które reprezentuje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b/>
          <w:bCs/>
          <w:color w:val="000000"/>
          <w:sz w:val="20"/>
          <w:szCs w:val="20"/>
          <w:lang w:eastAsia="pl-PL"/>
        </w:rPr>
        <w:t>………………………………………………..</w:t>
      </w:r>
    </w:p>
    <w:p w:rsidR="005C4692" w:rsidRPr="005C4692" w:rsidRDefault="005C4692" w:rsidP="005C4692">
      <w:pPr>
        <w:spacing w:after="0" w:line="240" w:lineRule="auto"/>
        <w:jc w:val="both"/>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zwaną dalej </w:t>
      </w:r>
      <w:r w:rsidRPr="005C4692">
        <w:rPr>
          <w:rFonts w:ascii="Times New Roman" w:eastAsia="Times New Roman" w:hAnsi="Times New Roman" w:cs="Times New Roman"/>
          <w:b/>
          <w:sz w:val="20"/>
          <w:szCs w:val="20"/>
          <w:lang w:eastAsia="pl-PL"/>
        </w:rPr>
        <w:t>Najemcą,</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Wynajmujący oświadcza, że:</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jest właścicielem pojazdu marki DAF nr rej. WKZ 65 JB przystosowanym do odbioru odpadów komunalnych od właścicieli nieruchomości  i spełnia wymogi Rozporządzenia Ministra Środowiska z dnia 11.01. 2003 r. w sprawie szczegółowych wymagań w zakresie odbierania odpadów komunalnych od właścicieli nieruchomości (Dz. U. z 2013 Poz. 122)</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zatrudnia  na umowę o pracę trzech pracowników do obsługi tego pojazdu tzn.kierowcę i dwóch ładowaczy, które to osoby posiadają aktualne badania lekarskie w tym psychologiczne do prowadzenia pojazdu</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Przedmiot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§1</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Wynajmujący zapewnia, że pojazd jest sprawny technicznie a obsługa przeszkolona do realizacji umowy nr ………… z dnia …………………r, której przedmiotem jest „odbiór i zagospodarowanie stałych odpadów komunalnych z nieruchomości zamieszkałych i niezamieszkałych z terenu Gminy Magnuszew”</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§2</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Przedmiot najmu będzie wykorzystywany wyłącznie do zbiórki i odbioru odpadów komunalnych z terenu Gminy Magnuszew.</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Termin realizacji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§3</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Umowa niniejsza zawarto na okres od 01 stycznia 2019r do 31 grudnia 2019r</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Obowiązki  Wynajmującego</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§4</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1.  W dniu zawarcia umowy postawi do dyspozycji Najemcy pojazd wraz z obsługą w stanie sprawnym do realizacji umowy nr…………. z ……….r i ponosi koszty związane z przedmiotem najmu.</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2. Przedstawi Najemcy kopie aktualnych badań lekarskich obsługi pojazdu, ubezpieczeń OC, AC, NW pojazdu.</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3. Informowania Najemcy o wszystkich zmianach dotyczących pojazdu i pracowników obsługi.</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Obowiązki Najemcy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§5</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1. Opracuje harmonogram pracy przedmiotu najmu i będzie organizował prace przedmiotu najmu, zgodnie z postanowieniami umowy nr ………… z dnia ………………….r</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2. Zapewni odbiór odpadów komunalnych z nieruchomości zamieszkałych i niezamieszkałych na terenie Gminy Magnuszew.</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3. Korzystanie z przedmiotu najmu zgodnie z przeznaczeniem i niniejszą umową.</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4. Przedmiot najmu nie może być podnajmowany przez najemcę.</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5. W dniu 31.12.2019r protokolarnie zwolni pojazd i obsługę z obowiązków najmu.</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Wynagrodzenie za przedmiot najmu</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lastRenderedPageBreak/>
        <w:t>§6</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Na podstawie uzasadnionych kosztów wynajmującego związanych z przedmiotem najmu, strony ustaliły wynagrodzenie za przedmiot najmu na kwotę </w:t>
      </w:r>
      <w:r w:rsidRPr="005C4692">
        <w:rPr>
          <w:rFonts w:ascii="Times New Roman" w:eastAsia="Times New Roman" w:hAnsi="Times New Roman" w:cs="Times New Roman"/>
          <w:b/>
          <w:bCs/>
          <w:sz w:val="20"/>
          <w:szCs w:val="20"/>
          <w:lang w:eastAsia="pl-PL"/>
        </w:rPr>
        <w:t>……………….</w:t>
      </w:r>
      <w:r w:rsidRPr="005C4692">
        <w:rPr>
          <w:rFonts w:ascii="Times New Roman" w:eastAsia="Times New Roman" w:hAnsi="Times New Roman" w:cs="Times New Roman"/>
          <w:b/>
          <w:sz w:val="20"/>
          <w:szCs w:val="20"/>
          <w:lang w:eastAsia="pl-PL"/>
        </w:rPr>
        <w:t xml:space="preserve"> zł brutto</w:t>
      </w:r>
      <w:r w:rsidRPr="005C4692">
        <w:rPr>
          <w:rFonts w:ascii="Times New Roman" w:eastAsia="Times New Roman" w:hAnsi="Times New Roman" w:cs="Times New Roman"/>
          <w:bCs/>
          <w:sz w:val="20"/>
          <w:szCs w:val="20"/>
          <w:lang w:eastAsia="pl-PL"/>
        </w:rPr>
        <w:t xml:space="preserve"> (słownie: ……………….. złotych), w tym netto …………… zł , podatek VAT </w:t>
      </w:r>
      <w:r w:rsidRPr="005C4692">
        <w:rPr>
          <w:rFonts w:ascii="Times New Roman" w:eastAsia="Times New Roman" w:hAnsi="Times New Roman" w:cs="Times New Roman"/>
          <w:b/>
          <w:bCs/>
          <w:sz w:val="20"/>
          <w:szCs w:val="20"/>
          <w:lang w:eastAsia="pl-PL"/>
        </w:rPr>
        <w:t>23%</w:t>
      </w:r>
      <w:r w:rsidRPr="005C4692">
        <w:rPr>
          <w:rFonts w:ascii="Times New Roman" w:eastAsia="Times New Roman" w:hAnsi="Times New Roman" w:cs="Times New Roman"/>
          <w:bCs/>
          <w:sz w:val="20"/>
          <w:szCs w:val="20"/>
          <w:lang w:eastAsia="pl-PL"/>
        </w:rPr>
        <w:t xml:space="preserve"> za jeden miesiąc najmu.</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Wynagrodzenie  ma charakter wynagrodzenia ryczałtowego i nie będzie zmieniane przez cały okres najmu.</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Rozliczenie za przedmiot najmu</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7</w:t>
      </w:r>
    </w:p>
    <w:p w:rsidR="005C4692" w:rsidRPr="005C4692" w:rsidRDefault="005C4692" w:rsidP="005C4692">
      <w:pPr>
        <w:numPr>
          <w:ilvl w:val="0"/>
          <w:numId w:val="21"/>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Do dnia czwartego po upływie miesiąca obrachunkowego wynajmujący przekaże najemcy fakturę VAT za przedmiot najmu.</w:t>
      </w:r>
    </w:p>
    <w:p w:rsidR="005C4692" w:rsidRPr="005C4692" w:rsidRDefault="005C4692" w:rsidP="005C4692">
      <w:pPr>
        <w:numPr>
          <w:ilvl w:val="0"/>
          <w:numId w:val="21"/>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Najemca zapłaci wynajmującemu należność za każdy miesiąc obrachunkowy w terminie 14 dni licząc od daty otrzymania faktury VAT.</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Odstąpienie od umowy oraz potrącenia należności</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8</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 przypadku niezgodnego z umową nr …………… z dnia ………………..r realizacji niniejszej umowy z przyczyn obciążających  Wynajmującego, Najemca sporządzi reklamację w treści której zgłosi propozycję zmniejszenia wynagrodzenia umownego za miesiąc rozliczeniowy.</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Wynajmujący w terminie 3 dni rozpatrzy reklamację i jeżeli uzna ją za uzasadnioną obniży odpowiednio wynagrodzenie za przedmiot najmu w następnym okresie rozliczeniowym</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Najemca zastrzega sobie prawo odstąpienia od niniejszej umowy w przypadku nienależnej realizacji umowy z przyczyn obciążających Wynajmującego.</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Najemca z wyprzedzeniem miesięcznym zawiadomi wynajmującego o zamiarze odstąpienia od umowy.</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Wynajmujący zastrzega sobie prawo odstąpienia od umowy w przypadku wykorzystywania przedmiotu najmu niezgodnie z niniejszą umową.</w:t>
      </w:r>
    </w:p>
    <w:p w:rsidR="005C4692" w:rsidRPr="005C4692" w:rsidRDefault="005C4692" w:rsidP="005C4692">
      <w:pPr>
        <w:numPr>
          <w:ilvl w:val="0"/>
          <w:numId w:val="22"/>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Wypowiadający umowę jest obowiązany uzasadnić swoją decyzję o odstąpieniu od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Zmiana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9</w:t>
      </w:r>
    </w:p>
    <w:p w:rsidR="005C4692" w:rsidRPr="005C4692" w:rsidRDefault="005C4692" w:rsidP="005C4692">
      <w:pPr>
        <w:numPr>
          <w:ilvl w:val="0"/>
          <w:numId w:val="23"/>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Wszelkie zmiany i uzupełnienia treści umowy wymagają formy pisemnej pod rygorem nieważności.</w:t>
      </w:r>
    </w:p>
    <w:p w:rsidR="005C4692" w:rsidRPr="005C4692" w:rsidRDefault="005C4692" w:rsidP="005C4692">
      <w:pPr>
        <w:numPr>
          <w:ilvl w:val="0"/>
          <w:numId w:val="23"/>
        </w:num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Strona inicjująca zmianę jest obowiązana przygotować projekt aneksu do umowy wraz z umotywowaniem.</w:t>
      </w:r>
    </w:p>
    <w:p w:rsidR="005C4692" w:rsidRPr="005C4692" w:rsidRDefault="005C4692" w:rsidP="005C4692">
      <w:pPr>
        <w:spacing w:after="0" w:line="240" w:lineRule="auto"/>
        <w:ind w:left="360"/>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Inne postanowienia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10.</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Przedstawicielami Stron są:</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ze strony Wynajmującego – Piotr Gabler.</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ze strony Najemcy Pan/i ……………………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do obowiązków których należy bieżąca kontrola realizacji przedmiotu umowy.</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11</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 sprawach nieuregulowanym w treści niniejszej umowy mają zastosowania przepisy Kodeksu cywilnego.</w:t>
      </w:r>
    </w:p>
    <w:p w:rsidR="005C4692" w:rsidRPr="005C4692" w:rsidRDefault="005C4692" w:rsidP="005C4692">
      <w:pPr>
        <w:spacing w:after="0" w:line="240" w:lineRule="auto"/>
        <w:jc w:val="center"/>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 12.</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Umowę sporządzono  w dwóch jednobrzmiących egzemplarzach, po jednym dla każdej ze stron.</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Wynajmujący                                                                                                       Najemca</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spacing w:after="0" w:line="240" w:lineRule="auto"/>
        <w:rPr>
          <w:rFonts w:ascii="Times New Roman" w:eastAsia="Times New Roman" w:hAnsi="Times New Roman" w:cs="Times New Roman"/>
          <w:sz w:val="24"/>
          <w:szCs w:val="24"/>
          <w:lang w:eastAsia="pl-PL"/>
        </w:rPr>
      </w:pPr>
    </w:p>
    <w:p w:rsidR="005C4692" w:rsidRPr="005C4692" w:rsidRDefault="005C4692" w:rsidP="005C4692">
      <w:pPr>
        <w:keepNext/>
        <w:spacing w:after="0" w:line="240" w:lineRule="auto"/>
        <w:ind w:left="2880" w:firstLine="720"/>
        <w:outlineLvl w:val="1"/>
        <w:rPr>
          <w:rFonts w:ascii="Times New Roman" w:eastAsia="Times New Roman" w:hAnsi="Times New Roman" w:cs="Times New Roman"/>
          <w:b/>
          <w:bCs/>
          <w:sz w:val="20"/>
          <w:szCs w:val="20"/>
          <w:lang w:eastAsia="pl-PL"/>
        </w:rPr>
      </w:pPr>
      <w:r w:rsidRPr="005C4692">
        <w:rPr>
          <w:rFonts w:ascii="Times New Roman" w:eastAsia="Times New Roman" w:hAnsi="Times New Roman" w:cs="Times New Roman"/>
          <w:b/>
          <w:bCs/>
          <w:sz w:val="20"/>
          <w:szCs w:val="20"/>
          <w:lang w:eastAsia="pl-PL"/>
        </w:rPr>
        <w:t>Umowa użyczenia</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t>zawarta w dniu ………………………… r.</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pomiędzy: Gminą Magnuszew z siedzibą w Magnuszewie, ul. Saperów 24, 26-910 Magnuszew, woj. mazowieckie, reprezentowaną przez:</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
          <w:sz w:val="20"/>
          <w:szCs w:val="20"/>
          <w:lang w:eastAsia="pl-PL"/>
        </w:rPr>
        <w:t>Wójta Gminy Magnuszew – Marek Drapała</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sz w:val="20"/>
          <w:szCs w:val="20"/>
          <w:lang w:eastAsia="pl-PL"/>
        </w:rPr>
        <w:t>przy kontrasygnacie Skarbnika Gminy</w:t>
      </w:r>
    </w:p>
    <w:p w:rsidR="005C4692" w:rsidRPr="005C4692" w:rsidRDefault="005C4692" w:rsidP="005C4692">
      <w:pPr>
        <w:spacing w:after="0" w:line="240" w:lineRule="auto"/>
        <w:jc w:val="both"/>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NIP: 812 -19-14-938,  REGON:670223830</w:t>
      </w:r>
    </w:p>
    <w:p w:rsidR="005C4692" w:rsidRPr="005C4692" w:rsidRDefault="005C4692" w:rsidP="005C4692">
      <w:pPr>
        <w:spacing w:after="0" w:line="240" w:lineRule="auto"/>
        <w:jc w:val="both"/>
        <w:rPr>
          <w:rFonts w:ascii="Times New Roman" w:eastAsia="Times New Roman" w:hAnsi="Times New Roman" w:cs="Times New Roman"/>
          <w:sz w:val="20"/>
          <w:szCs w:val="20"/>
          <w:lang w:eastAsia="pl-PL"/>
        </w:rPr>
      </w:pPr>
      <w:r w:rsidRPr="005C4692">
        <w:rPr>
          <w:rFonts w:ascii="Times New Roman" w:eastAsia="Times New Roman" w:hAnsi="Times New Roman" w:cs="Times New Roman"/>
          <w:bCs/>
          <w:sz w:val="20"/>
          <w:szCs w:val="20"/>
          <w:lang w:eastAsia="pl-PL"/>
        </w:rPr>
        <w:t xml:space="preserve">zwaną dalej </w:t>
      </w:r>
      <w:r w:rsidRPr="005C4692">
        <w:rPr>
          <w:rFonts w:ascii="Times New Roman" w:eastAsia="Times New Roman" w:hAnsi="Times New Roman" w:cs="Times New Roman"/>
          <w:b/>
          <w:bCs/>
          <w:sz w:val="20"/>
          <w:szCs w:val="20"/>
          <w:lang w:eastAsia="pl-PL"/>
        </w:rPr>
        <w:t>Użyczajacym</w:t>
      </w:r>
      <w:r w:rsidRPr="005C4692">
        <w:rPr>
          <w:rFonts w:ascii="Times New Roman" w:eastAsia="Times New Roman" w:hAnsi="Times New Roman" w:cs="Times New Roman"/>
          <w:bCs/>
          <w:sz w:val="20"/>
          <w:szCs w:val="20"/>
          <w:lang w:eastAsia="pl-PL"/>
        </w:rPr>
        <w:t xml:space="preserv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sz w:val="20"/>
          <w:szCs w:val="20"/>
          <w:lang w:eastAsia="pl-PL"/>
        </w:rPr>
        <w:t xml:space="preserve">a </w:t>
      </w:r>
      <w:r w:rsidRPr="005C4692">
        <w:rPr>
          <w:rFonts w:ascii="Times New Roman" w:eastAsia="Times New Roman" w:hAnsi="Times New Roman" w:cs="Times New Roman"/>
          <w:b/>
          <w:bCs/>
          <w:color w:val="000000"/>
          <w:sz w:val="20"/>
          <w:szCs w:val="20"/>
          <w:lang w:eastAsia="pl-PL"/>
        </w:rPr>
        <w:t xml:space="preserve">………………………………………………………….. NIP …………….., REGON …………., które reprezentuje </w:t>
      </w:r>
    </w:p>
    <w:p w:rsidR="005C4692" w:rsidRPr="005C4692" w:rsidRDefault="005C4692" w:rsidP="005C4692">
      <w:pPr>
        <w:spacing w:after="0" w:line="240" w:lineRule="auto"/>
        <w:jc w:val="both"/>
        <w:rPr>
          <w:rFonts w:ascii="Times New Roman" w:eastAsia="Times New Roman" w:hAnsi="Times New Roman" w:cs="Times New Roman"/>
          <w:b/>
          <w:bCs/>
          <w:color w:val="000000"/>
          <w:sz w:val="20"/>
          <w:szCs w:val="20"/>
          <w:lang w:eastAsia="pl-PL"/>
        </w:rPr>
      </w:pPr>
      <w:r w:rsidRPr="005C4692">
        <w:rPr>
          <w:rFonts w:ascii="Times New Roman" w:eastAsia="Times New Roman" w:hAnsi="Times New Roman" w:cs="Times New Roman"/>
          <w:b/>
          <w:bCs/>
          <w:color w:val="000000"/>
          <w:sz w:val="20"/>
          <w:szCs w:val="20"/>
          <w:lang w:eastAsia="pl-PL"/>
        </w:rPr>
        <w:t>………………………………………………..</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zwanym w dalszej treści umowy </w:t>
      </w:r>
      <w:r w:rsidRPr="005C4692">
        <w:rPr>
          <w:rFonts w:ascii="Times New Roman" w:eastAsia="Times New Roman" w:hAnsi="Times New Roman" w:cs="Times New Roman"/>
          <w:b/>
          <w:sz w:val="20"/>
          <w:szCs w:val="20"/>
          <w:lang w:eastAsia="pl-PL"/>
        </w:rPr>
        <w:t>,,Biorącym w użyczenie”</w:t>
      </w:r>
      <w:r w:rsidRPr="005C4692">
        <w:rPr>
          <w:rFonts w:ascii="Times New Roman" w:eastAsia="Times New Roman" w:hAnsi="Times New Roman" w:cs="Times New Roman"/>
          <w:bCs/>
          <w:sz w:val="20"/>
          <w:szCs w:val="20"/>
          <w:lang w:eastAsia="pl-PL"/>
        </w:rPr>
        <w:t xml:space="preserve"> następującej treści:</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1.</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Użyczający oświadcza, że posiada tytuł prawny do nieruchomości położonej w Magnuszewie oznaczonej nr 1114/4 powierzchni 2040m².</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2.</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Użyczający oddaje w używanie nieruchomość z wyposażeniem określoną w § 1. umowy Biorącemu w użyczenie na okres od 01.01.2019 do 31.12.2019r do wykorzystania na punkt PSZOK zgodnie z przepisami ustawy z dnia 14 grudnia 2012r o odpadach (Dz.U. z 2016r poz.1987)  oraz Umową  Nr  ………….. z dnia …………r.</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r>
      <w:r w:rsidRPr="005C4692">
        <w:rPr>
          <w:rFonts w:ascii="Times New Roman" w:eastAsia="Times New Roman" w:hAnsi="Times New Roman" w:cs="Times New Roman"/>
          <w:b/>
          <w:sz w:val="20"/>
          <w:szCs w:val="20"/>
          <w:lang w:eastAsia="pl-PL"/>
        </w:rPr>
        <w:tab/>
        <w:t>§ 3.</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1. Biorący w użyczenie zobowiązuje się używać nieruchomość określoną w § 1. umowy na punkt PSZOK , oraz wykorzystywać ten  teren zgodnie z celem niniejszej umowy i utrzymywać go w należytym stanie.</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2. Biorący w użyczenie nie może powierzyć przedmiotu użyczenia osobom trzecim.</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4.</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Biorący do używania ponosi zwykłe koszty utrzymania rzeczy użyczanej, oraz dokonuje we własnym zakresie niezbędnej modernizacji nieruchomości m.in. wyposażenia PSZOK w kontenery z napisami wg.frakcji jak w opisie zamówienia tj. tworzywa sztuczne, papier, szkło, opakowania wielomateriałowe, zużyty sprzęt elektroniczny, inne odpady zawierające rtęć(szczelny z pokrywą) .</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xml:space="preserve"> § 5.</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Strony niniejszej umowy ustalają, że przekazanie przedmiotu użyczenia z jego wyposażeniem następuje protokołem zdawczo-odbiorczym stanowiącym Załącznik N r1 do umowy.</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p>
    <w:p w:rsidR="005C4692" w:rsidRPr="005C4692" w:rsidRDefault="005C4692" w:rsidP="005C4692">
      <w:pPr>
        <w:spacing w:after="0" w:line="240" w:lineRule="auto"/>
        <w:ind w:left="2880" w:firstLine="720"/>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 xml:space="preserve">       </w:t>
      </w:r>
      <w:r w:rsidRPr="005C4692">
        <w:rPr>
          <w:rFonts w:ascii="Times New Roman" w:eastAsia="Times New Roman" w:hAnsi="Times New Roman" w:cs="Times New Roman"/>
          <w:b/>
          <w:sz w:val="20"/>
          <w:szCs w:val="20"/>
          <w:lang w:eastAsia="pl-PL"/>
        </w:rPr>
        <w:t xml:space="preserve"> § 6.</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Rozwiązanie umowy może nastąpić:</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1. z dniem upływu okresu na który została zawarta (tzn. wygaśnięcie umowy),</w:t>
      </w:r>
    </w:p>
    <w:p w:rsidR="005C4692" w:rsidRPr="005C4692" w:rsidRDefault="005C4692" w:rsidP="005C4692">
      <w:pPr>
        <w:spacing w:after="0" w:line="240" w:lineRule="auto"/>
        <w:ind w:left="10"/>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2. za zgodnym porozumieniem stron,</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3 w przypadku korzystania przez Biorącego w użyczenie przedmiotu użyczenia w sposób</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
          <w:sz w:val="20"/>
          <w:szCs w:val="20"/>
          <w:lang w:eastAsia="pl-PL"/>
        </w:rPr>
        <w:t xml:space="preserve">    </w:t>
      </w:r>
      <w:r w:rsidRPr="005C4692">
        <w:rPr>
          <w:rFonts w:ascii="Times New Roman" w:eastAsia="Times New Roman" w:hAnsi="Times New Roman" w:cs="Times New Roman"/>
          <w:bCs/>
          <w:sz w:val="20"/>
          <w:szCs w:val="20"/>
          <w:lang w:eastAsia="pl-PL"/>
        </w:rPr>
        <w:t>sprzeczny z umową rozwiązanie umowy następuje bez zachowania okresu wypowiedzenia,</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7.</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Po zakończeniu umowy użyczenia strony dokonują wzajemnych rozliczeń na podstawie protokołu zdawczo-odbiorczego używanej nieruchomości w terminie 14 dni od rozwiązania umowy.</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8.</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Wszelkie zmiany umowy wymagają formy pisemnej pod rygorem jej nieważności.</w:t>
      </w:r>
    </w:p>
    <w:p w:rsidR="005C4692" w:rsidRPr="005C4692" w:rsidRDefault="005C4692" w:rsidP="005C4692">
      <w:pPr>
        <w:spacing w:after="0" w:line="240" w:lineRule="auto"/>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9.</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1. W sprawach nieuregulowanych niniejszą umową mają zastosowanie przepisy kodeksu            </w:t>
      </w:r>
    </w:p>
    <w:p w:rsidR="005C4692" w:rsidRPr="005C4692" w:rsidRDefault="005C4692" w:rsidP="005C4692">
      <w:pPr>
        <w:spacing w:after="0" w:line="240" w:lineRule="auto"/>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 xml:space="preserve">    cywilnego.</w:t>
      </w:r>
    </w:p>
    <w:p w:rsidR="005C4692" w:rsidRPr="005C4692" w:rsidRDefault="005C4692" w:rsidP="005C4692">
      <w:pPr>
        <w:spacing w:after="0" w:line="240" w:lineRule="auto"/>
        <w:ind w:left="10"/>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2. Sprawy sporne wynikające z treści umowy będzie rozstrzygał Sąd cywilny właściwy rzeczowo i terytorialnie dla Użyczającego.</w:t>
      </w:r>
    </w:p>
    <w:p w:rsidR="005C4692" w:rsidRPr="005C4692" w:rsidRDefault="005C4692" w:rsidP="005C4692">
      <w:pPr>
        <w:spacing w:after="0" w:line="240" w:lineRule="auto"/>
        <w:ind w:left="10"/>
        <w:rPr>
          <w:rFonts w:ascii="Times New Roman" w:eastAsia="Times New Roman" w:hAnsi="Times New Roman" w:cs="Times New Roman"/>
          <w:b/>
          <w:sz w:val="20"/>
          <w:szCs w:val="20"/>
          <w:lang w:eastAsia="pl-PL"/>
        </w:rPr>
      </w:pP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Cs/>
          <w:sz w:val="20"/>
          <w:szCs w:val="20"/>
          <w:lang w:eastAsia="pl-PL"/>
        </w:rPr>
        <w:tab/>
      </w:r>
      <w:r w:rsidRPr="005C4692">
        <w:rPr>
          <w:rFonts w:ascii="Times New Roman" w:eastAsia="Times New Roman" w:hAnsi="Times New Roman" w:cs="Times New Roman"/>
          <w:b/>
          <w:sz w:val="20"/>
          <w:szCs w:val="20"/>
          <w:lang w:eastAsia="pl-PL"/>
        </w:rPr>
        <w:t>§ 10.</w:t>
      </w:r>
    </w:p>
    <w:p w:rsidR="005C4692" w:rsidRPr="005C4692" w:rsidRDefault="005C4692" w:rsidP="005C4692">
      <w:pPr>
        <w:spacing w:after="0" w:line="240" w:lineRule="auto"/>
        <w:ind w:left="10"/>
        <w:rPr>
          <w:rFonts w:ascii="Times New Roman" w:eastAsia="Times New Roman" w:hAnsi="Times New Roman" w:cs="Times New Roman"/>
          <w:bCs/>
          <w:sz w:val="20"/>
          <w:szCs w:val="20"/>
          <w:lang w:eastAsia="pl-PL"/>
        </w:rPr>
      </w:pPr>
      <w:r w:rsidRPr="005C4692">
        <w:rPr>
          <w:rFonts w:ascii="Times New Roman" w:eastAsia="Times New Roman" w:hAnsi="Times New Roman" w:cs="Times New Roman"/>
          <w:bCs/>
          <w:sz w:val="20"/>
          <w:szCs w:val="20"/>
          <w:lang w:eastAsia="pl-PL"/>
        </w:rPr>
        <w:t>Umowę sporządzono w trzech jednobrzmiących egzemplarzach z których dwa egzemplarze otrzymuje ,,Użyczający” , a jeden egzemplarz,, Biorący w użyczenie”.</w:t>
      </w:r>
    </w:p>
    <w:p w:rsidR="005C4692" w:rsidRPr="005C4692" w:rsidRDefault="005C4692" w:rsidP="005C4692">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5C4692" w:rsidRPr="005C4692" w:rsidRDefault="005C4692" w:rsidP="005C4692">
      <w:pPr>
        <w:shd w:val="clear" w:color="auto" w:fill="FFFFFF"/>
        <w:spacing w:after="0" w:line="240" w:lineRule="auto"/>
        <w:ind w:left="10" w:right="2688" w:hanging="10"/>
        <w:rPr>
          <w:rFonts w:ascii="Times New Roman" w:eastAsia="Times New Roman" w:hAnsi="Times New Roman" w:cs="Times New Roman"/>
          <w:bCs/>
          <w:sz w:val="20"/>
          <w:szCs w:val="20"/>
          <w:lang w:eastAsia="pl-PL"/>
        </w:rPr>
      </w:pPr>
    </w:p>
    <w:p w:rsidR="005C4692" w:rsidRPr="005C4692" w:rsidRDefault="005C4692" w:rsidP="005C4692">
      <w:pPr>
        <w:shd w:val="clear" w:color="auto" w:fill="FFFFFF"/>
        <w:spacing w:after="0" w:line="240" w:lineRule="auto"/>
        <w:ind w:left="10" w:right="2688" w:hanging="10"/>
      </w:pPr>
      <w:r w:rsidRPr="005C4692">
        <w:rPr>
          <w:rFonts w:ascii="Times New Roman" w:eastAsia="Times New Roman" w:hAnsi="Times New Roman" w:cs="Times New Roman"/>
          <w:b/>
          <w:sz w:val="20"/>
          <w:szCs w:val="20"/>
          <w:lang w:eastAsia="pl-PL"/>
        </w:rPr>
        <w:t xml:space="preserve">         Użyczający</w:t>
      </w:r>
      <w:r w:rsidRPr="005C4692">
        <w:rPr>
          <w:rFonts w:ascii="Times New Roman" w:eastAsia="Times New Roman" w:hAnsi="Times New Roman" w:cs="Times New Roman"/>
          <w:b/>
          <w:sz w:val="20"/>
          <w:szCs w:val="20"/>
          <w:lang w:eastAsia="pl-PL"/>
        </w:rPr>
        <w:tab/>
        <w:t xml:space="preserve">                            </w:t>
      </w:r>
      <w:r w:rsidRPr="005C4692">
        <w:rPr>
          <w:rFonts w:ascii="Times New Roman" w:eastAsia="Times New Roman" w:hAnsi="Times New Roman" w:cs="Times New Roman"/>
          <w:b/>
          <w:sz w:val="20"/>
          <w:szCs w:val="20"/>
          <w:lang w:eastAsia="pl-PL"/>
        </w:rPr>
        <w:tab/>
        <w:t xml:space="preserve">         Biorący  użyczenie</w:t>
      </w:r>
    </w:p>
    <w:p w:rsidR="005C4692" w:rsidRPr="005C4692" w:rsidRDefault="005C4692" w:rsidP="005C4692"/>
    <w:p w:rsidR="00F0171D" w:rsidRDefault="00F0171D"/>
    <w:sectPr w:rsidR="00F0171D" w:rsidSect="00A10ACF">
      <w:headerReference w:type="default" r:id="rId5"/>
      <w:footerReference w:type="default" r:id="rId6"/>
      <w:pgSz w:w="11906" w:h="16838"/>
      <w:pgMar w:top="1258" w:right="1133" w:bottom="1276" w:left="1418" w:header="709" w:footer="6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F2">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EndPr/>
    <w:sdtContent>
      <w:p w:rsidR="00A10ACF" w:rsidRDefault="00FA70E9" w:rsidP="00A10ACF">
        <w:pPr>
          <w:pStyle w:val="Stopka"/>
          <w:jc w:val="right"/>
        </w:pPr>
        <w:r>
          <w:fldChar w:fldCharType="begin"/>
        </w:r>
        <w:r>
          <w:instrText xml:space="preserve"> PAGE   \* MERGEFORMAT </w:instrText>
        </w:r>
        <w:r>
          <w:fldChar w:fldCharType="separate"/>
        </w:r>
        <w:r>
          <w:rPr>
            <w:noProof/>
          </w:rPr>
          <w:t>19</w:t>
        </w:r>
        <w:r>
          <w:rPr>
            <w:noProof/>
          </w:rPr>
          <w:fldChar w:fldCharType="end"/>
        </w:r>
      </w:p>
    </w:sdtContent>
  </w:sdt>
  <w:p w:rsidR="00A10ACF" w:rsidRPr="00CA6CA0" w:rsidRDefault="00FA70E9">
    <w:pPr>
      <w:pStyle w:val="Stopka"/>
      <w:ind w:right="360"/>
      <w:jc w:val="right"/>
      <w:rPr>
        <w:rFonts w:ascii="Verdana" w:hAnsi="Verdana" w:cs="Verdana"/>
        <w:bCs/>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CF" w:rsidRDefault="00FA70E9" w:rsidP="00A10ACF">
    <w:pPr>
      <w:pStyle w:val="Nagwek"/>
      <w:jc w:val="center"/>
    </w:pPr>
  </w:p>
  <w:p w:rsidR="00A10ACF" w:rsidRDefault="00FA7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0314B"/>
    <w:multiLevelType w:val="hybridMultilevel"/>
    <w:tmpl w:val="A96AFC92"/>
    <w:lvl w:ilvl="0" w:tplc="24D0A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3A3F52A2"/>
    <w:multiLevelType w:val="multilevel"/>
    <w:tmpl w:val="B85C3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F39584E"/>
    <w:multiLevelType w:val="multilevel"/>
    <w:tmpl w:val="FF90E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0"/>
        </w:tabs>
        <w:ind w:left="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1B1F95"/>
    <w:multiLevelType w:val="multilevel"/>
    <w:tmpl w:val="814260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27"/>
  </w:num>
  <w:num w:numId="3">
    <w:abstractNumId w:val="0"/>
  </w:num>
  <w:num w:numId="4">
    <w:abstractNumId w:val="26"/>
  </w:num>
  <w:num w:numId="5">
    <w:abstractNumId w:val="1"/>
  </w:num>
  <w:num w:numId="6">
    <w:abstractNumId w:val="8"/>
  </w:num>
  <w:num w:numId="7">
    <w:abstractNumId w:val="22"/>
  </w:num>
  <w:num w:numId="8">
    <w:abstractNumId w:val="19"/>
  </w:num>
  <w:num w:numId="9">
    <w:abstractNumId w:val="20"/>
  </w:num>
  <w:num w:numId="10">
    <w:abstractNumId w:val="14"/>
  </w:num>
  <w:num w:numId="11">
    <w:abstractNumId w:val="7"/>
  </w:num>
  <w:num w:numId="12">
    <w:abstractNumId w:val="17"/>
  </w:num>
  <w:num w:numId="13">
    <w:abstractNumId w:val="9"/>
  </w:num>
  <w:num w:numId="14">
    <w:abstractNumId w:val="11"/>
  </w:num>
  <w:num w:numId="15">
    <w:abstractNumId w:val="23"/>
  </w:num>
  <w:num w:numId="16">
    <w:abstractNumId w:val="5"/>
  </w:num>
  <w:num w:numId="17">
    <w:abstractNumId w:val="12"/>
  </w:num>
  <w:num w:numId="18">
    <w:abstractNumId w:val="18"/>
  </w:num>
  <w:num w:numId="19">
    <w:abstractNumId w:val="16"/>
  </w:num>
  <w:num w:numId="20">
    <w:abstractNumId w:val="3"/>
  </w:num>
  <w:num w:numId="21">
    <w:abstractNumId w:val="10"/>
  </w:num>
  <w:num w:numId="22">
    <w:abstractNumId w:val="24"/>
  </w:num>
  <w:num w:numId="23">
    <w:abstractNumId w:val="15"/>
  </w:num>
  <w:num w:numId="24">
    <w:abstractNumId w:val="21"/>
  </w:num>
  <w:num w:numId="25">
    <w:abstractNumId w:val="25"/>
  </w:num>
  <w:num w:numId="26">
    <w:abstractNumId w:val="4"/>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92"/>
    <w:rsid w:val="005C4692"/>
    <w:rsid w:val="00CE4B4F"/>
    <w:rsid w:val="00F0171D"/>
    <w:rsid w:val="00FA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5125-30BE-4939-8990-AF66D525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C4692"/>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5C4692"/>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C4692"/>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5C469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5C4692"/>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5C4692"/>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5C469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5C4692"/>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5C469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469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5C469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C469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5C469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5C469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5C469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5C469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5C469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5C469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C4692"/>
  </w:style>
  <w:style w:type="character" w:customStyle="1" w:styleId="ZnakZnak21">
    <w:name w:val="Znak Znak21"/>
    <w:locked/>
    <w:rsid w:val="005C4692"/>
    <w:rPr>
      <w:rFonts w:ascii="Cambria" w:hAnsi="Cambria" w:cs="Cambria"/>
      <w:b/>
      <w:bCs/>
      <w:kern w:val="32"/>
      <w:sz w:val="32"/>
      <w:szCs w:val="32"/>
    </w:rPr>
  </w:style>
  <w:style w:type="character" w:customStyle="1" w:styleId="ZnakZnak20">
    <w:name w:val="Znak Znak20"/>
    <w:semiHidden/>
    <w:locked/>
    <w:rsid w:val="005C4692"/>
    <w:rPr>
      <w:rFonts w:ascii="Cambria" w:hAnsi="Cambria" w:cs="Cambria"/>
      <w:b/>
      <w:bCs/>
      <w:i/>
      <w:iCs/>
      <w:sz w:val="28"/>
      <w:szCs w:val="28"/>
    </w:rPr>
  </w:style>
  <w:style w:type="character" w:customStyle="1" w:styleId="ZnakZnak19">
    <w:name w:val="Znak Znak19"/>
    <w:semiHidden/>
    <w:locked/>
    <w:rsid w:val="005C4692"/>
    <w:rPr>
      <w:rFonts w:ascii="Cambria" w:hAnsi="Cambria" w:cs="Cambria"/>
      <w:b/>
      <w:bCs/>
      <w:sz w:val="26"/>
      <w:szCs w:val="26"/>
    </w:rPr>
  </w:style>
  <w:style w:type="character" w:customStyle="1" w:styleId="ZnakZnak18">
    <w:name w:val="Znak Znak18"/>
    <w:semiHidden/>
    <w:locked/>
    <w:rsid w:val="005C4692"/>
    <w:rPr>
      <w:rFonts w:ascii="Calibri" w:hAnsi="Calibri" w:cs="Calibri"/>
      <w:b/>
      <w:bCs/>
      <w:sz w:val="28"/>
      <w:szCs w:val="28"/>
    </w:rPr>
  </w:style>
  <w:style w:type="character" w:customStyle="1" w:styleId="ZnakZnak17">
    <w:name w:val="Znak Znak17"/>
    <w:semiHidden/>
    <w:locked/>
    <w:rsid w:val="005C4692"/>
    <w:rPr>
      <w:rFonts w:ascii="Calibri" w:hAnsi="Calibri" w:cs="Calibri"/>
      <w:b/>
      <w:bCs/>
      <w:i/>
      <w:iCs/>
      <w:sz w:val="26"/>
      <w:szCs w:val="26"/>
    </w:rPr>
  </w:style>
  <w:style w:type="character" w:customStyle="1" w:styleId="ZnakZnak16">
    <w:name w:val="Znak Znak16"/>
    <w:semiHidden/>
    <w:locked/>
    <w:rsid w:val="005C4692"/>
    <w:rPr>
      <w:rFonts w:ascii="Calibri" w:hAnsi="Calibri" w:cs="Calibri"/>
      <w:b/>
      <w:bCs/>
    </w:rPr>
  </w:style>
  <w:style w:type="character" w:customStyle="1" w:styleId="ZnakZnak15">
    <w:name w:val="Znak Znak15"/>
    <w:semiHidden/>
    <w:locked/>
    <w:rsid w:val="005C4692"/>
    <w:rPr>
      <w:rFonts w:ascii="Calibri" w:hAnsi="Calibri" w:cs="Calibri"/>
      <w:sz w:val="24"/>
      <w:szCs w:val="24"/>
    </w:rPr>
  </w:style>
  <w:style w:type="character" w:customStyle="1" w:styleId="ZnakZnak14">
    <w:name w:val="Znak Znak14"/>
    <w:semiHidden/>
    <w:locked/>
    <w:rsid w:val="005C4692"/>
    <w:rPr>
      <w:rFonts w:ascii="Arial" w:hAnsi="Arial" w:cs="Arial"/>
      <w:sz w:val="24"/>
      <w:szCs w:val="24"/>
      <w:lang w:val="pl-PL" w:eastAsia="pl-PL"/>
    </w:rPr>
  </w:style>
  <w:style w:type="character" w:customStyle="1" w:styleId="ZnakZnak13">
    <w:name w:val="Znak Znak13"/>
    <w:semiHidden/>
    <w:locked/>
    <w:rsid w:val="005C4692"/>
    <w:rPr>
      <w:rFonts w:ascii="Cambria" w:hAnsi="Cambria" w:cs="Cambria"/>
    </w:rPr>
  </w:style>
  <w:style w:type="paragraph" w:styleId="NormalnyWeb">
    <w:name w:val="Normal (Web)"/>
    <w:basedOn w:val="Normalny"/>
    <w:semiHidden/>
    <w:rsid w:val="005C469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C469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C4692"/>
    <w:rPr>
      <w:rFonts w:ascii="Times New Roman" w:eastAsia="Times New Roman" w:hAnsi="Times New Roman" w:cs="Times New Roman"/>
      <w:sz w:val="24"/>
      <w:szCs w:val="24"/>
      <w:lang w:eastAsia="pl-PL"/>
    </w:rPr>
  </w:style>
  <w:style w:type="character" w:customStyle="1" w:styleId="ZnakZnak12">
    <w:name w:val="Znak Znak12"/>
    <w:locked/>
    <w:rsid w:val="005C4692"/>
    <w:rPr>
      <w:sz w:val="24"/>
      <w:szCs w:val="24"/>
      <w:lang w:val="pl-PL" w:eastAsia="pl-PL"/>
    </w:rPr>
  </w:style>
  <w:style w:type="paragraph" w:styleId="Stopka">
    <w:name w:val="footer"/>
    <w:basedOn w:val="Normalny"/>
    <w:link w:val="StopkaZnak"/>
    <w:uiPriority w:val="99"/>
    <w:rsid w:val="005C46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C469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5C4692"/>
  </w:style>
  <w:style w:type="paragraph" w:styleId="Lista">
    <w:name w:val="List"/>
    <w:basedOn w:val="Normalny"/>
    <w:semiHidden/>
    <w:rsid w:val="005C4692"/>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5C4692"/>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5C4692"/>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5C4692"/>
    <w:rPr>
      <w:rFonts w:ascii="Times New Roman" w:eastAsia="Times New Roman" w:hAnsi="Times New Roman" w:cs="Times New Roman"/>
      <w:sz w:val="28"/>
      <w:szCs w:val="28"/>
      <w:lang w:eastAsia="pl-PL"/>
    </w:rPr>
  </w:style>
  <w:style w:type="character" w:customStyle="1" w:styleId="ZnakZnak10">
    <w:name w:val="Znak Znak10"/>
    <w:locked/>
    <w:rsid w:val="005C4692"/>
    <w:rPr>
      <w:sz w:val="24"/>
      <w:szCs w:val="24"/>
    </w:rPr>
  </w:style>
  <w:style w:type="paragraph" w:styleId="Tekstpodstawowy">
    <w:name w:val="Body Text"/>
    <w:aliases w:val="a2,Znak Znak,Znak,Znak Znak Znak Znak Znak, Znak"/>
    <w:basedOn w:val="Normalny"/>
    <w:link w:val="TekstpodstawowyZnak"/>
    <w:semiHidden/>
    <w:rsid w:val="005C4692"/>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5C4692"/>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5C4692"/>
    <w:rPr>
      <w:rFonts w:ascii="Arial" w:hAnsi="Arial" w:cs="Arial"/>
      <w:sz w:val="24"/>
      <w:szCs w:val="24"/>
      <w:lang w:val="pl-PL" w:eastAsia="pl-PL"/>
    </w:rPr>
  </w:style>
  <w:style w:type="paragraph" w:styleId="Tekstpodstawowywcity">
    <w:name w:val="Body Text Indent"/>
    <w:basedOn w:val="Normalny"/>
    <w:link w:val="TekstpodstawowywcityZnak"/>
    <w:semiHidden/>
    <w:rsid w:val="005C4692"/>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5C4692"/>
    <w:rPr>
      <w:rFonts w:ascii="Times New Roman" w:eastAsia="Times New Roman" w:hAnsi="Times New Roman" w:cs="Times New Roman"/>
      <w:sz w:val="32"/>
      <w:szCs w:val="32"/>
      <w:lang w:eastAsia="pl-PL"/>
    </w:rPr>
  </w:style>
  <w:style w:type="character" w:customStyle="1" w:styleId="ZnakZnak9">
    <w:name w:val="Znak Znak9"/>
    <w:semiHidden/>
    <w:locked/>
    <w:rsid w:val="005C4692"/>
    <w:rPr>
      <w:sz w:val="24"/>
      <w:szCs w:val="24"/>
    </w:rPr>
  </w:style>
  <w:style w:type="paragraph" w:styleId="Lista-kontynuacja2">
    <w:name w:val="List Continue 2"/>
    <w:basedOn w:val="Normalny"/>
    <w:semiHidden/>
    <w:rsid w:val="005C4692"/>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5C4692"/>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5C4692"/>
    <w:rPr>
      <w:rFonts w:ascii="Times New Roman" w:eastAsia="Times New Roman" w:hAnsi="Times New Roman" w:cs="Times New Roman"/>
      <w:b/>
      <w:bCs/>
      <w:sz w:val="25"/>
      <w:szCs w:val="25"/>
      <w:lang w:eastAsia="pl-PL"/>
    </w:rPr>
  </w:style>
  <w:style w:type="character" w:customStyle="1" w:styleId="ZnakZnak8">
    <w:name w:val="Znak Znak8"/>
    <w:semiHidden/>
    <w:locked/>
    <w:rsid w:val="005C4692"/>
    <w:rPr>
      <w:sz w:val="24"/>
      <w:szCs w:val="24"/>
    </w:rPr>
  </w:style>
  <w:style w:type="paragraph" w:styleId="Tekstpodstawowy3">
    <w:name w:val="Body Text 3"/>
    <w:basedOn w:val="Normalny"/>
    <w:link w:val="Tekstpodstawowy3Znak"/>
    <w:semiHidden/>
    <w:rsid w:val="005C469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5C4692"/>
    <w:rPr>
      <w:rFonts w:ascii="Times New Roman" w:eastAsia="Times New Roman" w:hAnsi="Times New Roman" w:cs="Times New Roman"/>
      <w:i/>
      <w:iCs/>
      <w:sz w:val="24"/>
      <w:szCs w:val="24"/>
      <w:lang w:eastAsia="pl-PL"/>
    </w:rPr>
  </w:style>
  <w:style w:type="character" w:customStyle="1" w:styleId="ZnakZnak7">
    <w:name w:val="Znak Znak7"/>
    <w:semiHidden/>
    <w:locked/>
    <w:rsid w:val="005C4692"/>
    <w:rPr>
      <w:sz w:val="16"/>
      <w:szCs w:val="16"/>
    </w:rPr>
  </w:style>
  <w:style w:type="paragraph" w:styleId="Tekstpodstawowywcity2">
    <w:name w:val="Body Text Indent 2"/>
    <w:basedOn w:val="Normalny"/>
    <w:link w:val="Tekstpodstawowywcity2Znak"/>
    <w:semiHidden/>
    <w:rsid w:val="005C469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5C4692"/>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5C4692"/>
    <w:rPr>
      <w:sz w:val="24"/>
      <w:szCs w:val="24"/>
    </w:rPr>
  </w:style>
  <w:style w:type="paragraph" w:styleId="Tekstpodstawowywcity3">
    <w:name w:val="Body Text Indent 3"/>
    <w:basedOn w:val="Normalny"/>
    <w:link w:val="Tekstpodstawowywcity3Znak"/>
    <w:semiHidden/>
    <w:rsid w:val="005C4692"/>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5C4692"/>
    <w:rPr>
      <w:rFonts w:ascii="Times New Roman" w:eastAsia="Times New Roman" w:hAnsi="Times New Roman" w:cs="Times New Roman"/>
      <w:sz w:val="20"/>
      <w:szCs w:val="20"/>
      <w:lang w:eastAsia="pl-PL"/>
    </w:rPr>
  </w:style>
  <w:style w:type="character" w:customStyle="1" w:styleId="ZnakZnak5">
    <w:name w:val="Znak Znak5"/>
    <w:semiHidden/>
    <w:locked/>
    <w:rsid w:val="005C4692"/>
    <w:rPr>
      <w:sz w:val="16"/>
      <w:szCs w:val="16"/>
    </w:rPr>
  </w:style>
  <w:style w:type="paragraph" w:styleId="Zwykytekst">
    <w:name w:val="Plain Text"/>
    <w:basedOn w:val="Normalny"/>
    <w:link w:val="ZwykytekstZnak"/>
    <w:uiPriority w:val="99"/>
    <w:rsid w:val="005C469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C4692"/>
    <w:rPr>
      <w:rFonts w:ascii="Courier New" w:eastAsia="Times New Roman" w:hAnsi="Courier New" w:cs="Times New Roman"/>
      <w:sz w:val="20"/>
      <w:szCs w:val="20"/>
      <w:lang w:eastAsia="pl-PL"/>
    </w:rPr>
  </w:style>
  <w:style w:type="character" w:customStyle="1" w:styleId="PlainTextChar">
    <w:name w:val="Plain Text Char"/>
    <w:locked/>
    <w:rsid w:val="005C4692"/>
    <w:rPr>
      <w:rFonts w:ascii="Courier New" w:hAnsi="Courier New" w:cs="Courier New"/>
      <w:lang w:val="pl-PL" w:eastAsia="pl-PL"/>
    </w:rPr>
  </w:style>
  <w:style w:type="paragraph" w:customStyle="1" w:styleId="tytu0">
    <w:name w:val="tytuł"/>
    <w:basedOn w:val="Normalny"/>
    <w:next w:val="Normalny"/>
    <w:autoRedefine/>
    <w:rsid w:val="005C4692"/>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5C4692"/>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5C4692"/>
    <w:pPr>
      <w:ind w:left="3480" w:right="-157" w:hanging="1800"/>
      <w:jc w:val="both"/>
    </w:pPr>
    <w:rPr>
      <w:rFonts w:ascii="Times New Roman" w:hAnsi="Times New Roman"/>
    </w:rPr>
  </w:style>
  <w:style w:type="paragraph" w:customStyle="1" w:styleId="rozdzia">
    <w:name w:val="rozdział"/>
    <w:basedOn w:val="Normalny"/>
    <w:autoRedefine/>
    <w:rsid w:val="005C4692"/>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5C469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C4692"/>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5C4692"/>
    <w:pPr>
      <w:ind w:left="850" w:hanging="425"/>
    </w:pPr>
  </w:style>
  <w:style w:type="paragraph" w:customStyle="1" w:styleId="numerowanie">
    <w:name w:val="numerowanie"/>
    <w:basedOn w:val="Normalny"/>
    <w:autoRedefine/>
    <w:rsid w:val="005C4692"/>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5C4692"/>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5C4692"/>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5C469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5C4692"/>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5C4692"/>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5C469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5C4692"/>
    <w:rPr>
      <w:b/>
      <w:bCs/>
    </w:rPr>
  </w:style>
  <w:style w:type="character" w:styleId="Numerstrony">
    <w:name w:val="page number"/>
    <w:basedOn w:val="Domylnaczcionkaakapitu"/>
    <w:semiHidden/>
    <w:rsid w:val="005C4692"/>
  </w:style>
  <w:style w:type="character" w:styleId="Pogrubienie">
    <w:name w:val="Strong"/>
    <w:qFormat/>
    <w:rsid w:val="005C4692"/>
    <w:rPr>
      <w:b/>
      <w:bCs/>
    </w:rPr>
  </w:style>
  <w:style w:type="character" w:styleId="Uwydatnienie">
    <w:name w:val="Emphasis"/>
    <w:qFormat/>
    <w:rsid w:val="005C4692"/>
    <w:rPr>
      <w:i/>
      <w:iCs/>
    </w:rPr>
  </w:style>
  <w:style w:type="paragraph" w:styleId="Tekstdymka">
    <w:name w:val="Balloon Text"/>
    <w:basedOn w:val="Normalny"/>
    <w:link w:val="TekstdymkaZnak"/>
    <w:semiHidden/>
    <w:rsid w:val="005C469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5C4692"/>
    <w:rPr>
      <w:rFonts w:ascii="Tahoma" w:eastAsia="Times New Roman" w:hAnsi="Tahoma" w:cs="Times New Roman"/>
      <w:sz w:val="16"/>
      <w:szCs w:val="16"/>
      <w:lang w:eastAsia="pl-PL"/>
    </w:rPr>
  </w:style>
  <w:style w:type="character" w:customStyle="1" w:styleId="ZnakZnak3">
    <w:name w:val="Znak Znak3"/>
    <w:semiHidden/>
    <w:locked/>
    <w:rsid w:val="005C4692"/>
    <w:rPr>
      <w:sz w:val="2"/>
      <w:szCs w:val="2"/>
    </w:rPr>
  </w:style>
  <w:style w:type="character" w:styleId="Odwoaniedokomentarza">
    <w:name w:val="annotation reference"/>
    <w:rsid w:val="005C4692"/>
    <w:rPr>
      <w:sz w:val="16"/>
      <w:szCs w:val="16"/>
    </w:rPr>
  </w:style>
  <w:style w:type="paragraph" w:styleId="Tekstkomentarza">
    <w:name w:val="annotation text"/>
    <w:basedOn w:val="Normalny"/>
    <w:link w:val="TekstkomentarzaZnak"/>
    <w:semiHidden/>
    <w:rsid w:val="005C46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C4692"/>
    <w:rPr>
      <w:rFonts w:ascii="Times New Roman" w:eastAsia="Times New Roman" w:hAnsi="Times New Roman" w:cs="Times New Roman"/>
      <w:sz w:val="20"/>
      <w:szCs w:val="20"/>
      <w:lang w:eastAsia="pl-PL"/>
    </w:rPr>
  </w:style>
  <w:style w:type="character" w:customStyle="1" w:styleId="ZnakZnak2">
    <w:name w:val="Znak Znak2"/>
    <w:semiHidden/>
    <w:locked/>
    <w:rsid w:val="005C4692"/>
    <w:rPr>
      <w:sz w:val="20"/>
      <w:szCs w:val="20"/>
    </w:rPr>
  </w:style>
  <w:style w:type="paragraph" w:styleId="Tematkomentarza">
    <w:name w:val="annotation subject"/>
    <w:basedOn w:val="Tekstkomentarza"/>
    <w:next w:val="Tekstkomentarza"/>
    <w:link w:val="TematkomentarzaZnak"/>
    <w:semiHidden/>
    <w:rsid w:val="005C4692"/>
    <w:rPr>
      <w:b/>
      <w:bCs/>
    </w:rPr>
  </w:style>
  <w:style w:type="character" w:customStyle="1" w:styleId="TematkomentarzaZnak">
    <w:name w:val="Temat komentarza Znak"/>
    <w:basedOn w:val="TekstkomentarzaZnak"/>
    <w:link w:val="Tematkomentarza"/>
    <w:semiHidden/>
    <w:rsid w:val="005C4692"/>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5C4692"/>
    <w:rPr>
      <w:rFonts w:ascii="Arial" w:hAnsi="Arial" w:cs="Arial"/>
      <w:sz w:val="24"/>
      <w:szCs w:val="24"/>
      <w:lang w:val="pl-PL" w:eastAsia="pl-PL"/>
    </w:rPr>
  </w:style>
  <w:style w:type="paragraph" w:customStyle="1" w:styleId="Tekstpodstawowy31">
    <w:name w:val="Tekst podstawowy 31"/>
    <w:basedOn w:val="Normalny"/>
    <w:rsid w:val="005C469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5C4692"/>
    <w:rPr>
      <w:rFonts w:ascii="Arial" w:hAnsi="Arial" w:cs="Arial"/>
      <w:i w:val="0"/>
      <w:iCs w:val="0"/>
      <w:sz w:val="20"/>
      <w:szCs w:val="20"/>
    </w:rPr>
  </w:style>
  <w:style w:type="paragraph" w:customStyle="1" w:styleId="Trescznumztab">
    <w:name w:val="Tresc z num. z tab."/>
    <w:basedOn w:val="Normalny"/>
    <w:rsid w:val="005C4692"/>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5C4692"/>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5C469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5C46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C4692"/>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5C4692"/>
    <w:rPr>
      <w:sz w:val="20"/>
      <w:szCs w:val="20"/>
    </w:rPr>
  </w:style>
  <w:style w:type="character" w:styleId="Odwoanieprzypisudolnego">
    <w:name w:val="footnote reference"/>
    <w:rsid w:val="005C4692"/>
    <w:rPr>
      <w:vertAlign w:val="superscript"/>
    </w:rPr>
  </w:style>
  <w:style w:type="character" w:styleId="Hipercze">
    <w:name w:val="Hyperlink"/>
    <w:uiPriority w:val="99"/>
    <w:rsid w:val="005C4692"/>
    <w:rPr>
      <w:color w:val="0000FF"/>
      <w:u w:val="single"/>
    </w:rPr>
  </w:style>
  <w:style w:type="paragraph" w:customStyle="1" w:styleId="Style7">
    <w:name w:val="Style7"/>
    <w:basedOn w:val="Normalny"/>
    <w:uiPriority w:val="99"/>
    <w:rsid w:val="005C46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5C4692"/>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5C46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5C46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5C4692"/>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5C4692"/>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5C46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5C4692"/>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5C4692"/>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5C4692"/>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5C4692"/>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5C4692"/>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5C46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5C46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5C469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5C4692"/>
    <w:rPr>
      <w:rFonts w:ascii="Times New Roman" w:hAnsi="Times New Roman" w:cs="Times New Roman"/>
      <w:b/>
      <w:bCs/>
      <w:sz w:val="26"/>
      <w:szCs w:val="26"/>
    </w:rPr>
  </w:style>
  <w:style w:type="character" w:customStyle="1" w:styleId="FontStyle77">
    <w:name w:val="Font Style77"/>
    <w:rsid w:val="005C4692"/>
    <w:rPr>
      <w:rFonts w:ascii="Times New Roman" w:hAnsi="Times New Roman" w:cs="Times New Roman"/>
      <w:sz w:val="18"/>
      <w:szCs w:val="18"/>
    </w:rPr>
  </w:style>
  <w:style w:type="character" w:customStyle="1" w:styleId="FontStyle78">
    <w:name w:val="Font Style78"/>
    <w:rsid w:val="005C4692"/>
    <w:rPr>
      <w:rFonts w:ascii="Times New Roman" w:hAnsi="Times New Roman" w:cs="Times New Roman"/>
      <w:b/>
      <w:bCs/>
      <w:sz w:val="18"/>
      <w:szCs w:val="18"/>
    </w:rPr>
  </w:style>
  <w:style w:type="character" w:customStyle="1" w:styleId="FontStyle80">
    <w:name w:val="Font Style80"/>
    <w:rsid w:val="005C4692"/>
    <w:rPr>
      <w:rFonts w:ascii="Times New Roman" w:hAnsi="Times New Roman" w:cs="Times New Roman"/>
      <w:i/>
      <w:iCs/>
      <w:sz w:val="18"/>
      <w:szCs w:val="18"/>
    </w:rPr>
  </w:style>
  <w:style w:type="character" w:customStyle="1" w:styleId="FontStyle81">
    <w:name w:val="Font Style81"/>
    <w:rsid w:val="005C4692"/>
    <w:rPr>
      <w:rFonts w:ascii="Times New Roman" w:hAnsi="Times New Roman" w:cs="Times New Roman"/>
      <w:sz w:val="22"/>
      <w:szCs w:val="22"/>
    </w:rPr>
  </w:style>
  <w:style w:type="character" w:customStyle="1" w:styleId="FontStyle82">
    <w:name w:val="Font Style82"/>
    <w:rsid w:val="005C4692"/>
    <w:rPr>
      <w:rFonts w:ascii="Times New Roman" w:hAnsi="Times New Roman" w:cs="Times New Roman"/>
      <w:b/>
      <w:bCs/>
      <w:sz w:val="22"/>
      <w:szCs w:val="22"/>
    </w:rPr>
  </w:style>
  <w:style w:type="character" w:customStyle="1" w:styleId="FontStyle83">
    <w:name w:val="Font Style83"/>
    <w:rsid w:val="005C4692"/>
    <w:rPr>
      <w:rFonts w:ascii="Times New Roman" w:hAnsi="Times New Roman" w:cs="Times New Roman"/>
      <w:b/>
      <w:bCs/>
      <w:sz w:val="22"/>
      <w:szCs w:val="22"/>
    </w:rPr>
  </w:style>
  <w:style w:type="character" w:customStyle="1" w:styleId="ZnakZnak4">
    <w:name w:val="Znak Znak4"/>
    <w:locked/>
    <w:rsid w:val="005C4692"/>
    <w:rPr>
      <w:rFonts w:ascii="Courier New" w:hAnsi="Courier New" w:cs="Courier New"/>
      <w:lang w:val="pl-PL" w:eastAsia="pl-PL"/>
    </w:rPr>
  </w:style>
  <w:style w:type="character" w:styleId="UyteHipercze">
    <w:name w:val="FollowedHyperlink"/>
    <w:uiPriority w:val="99"/>
    <w:semiHidden/>
    <w:rsid w:val="005C4692"/>
    <w:rPr>
      <w:color w:val="800080"/>
      <w:u w:val="single"/>
    </w:rPr>
  </w:style>
  <w:style w:type="paragraph" w:customStyle="1" w:styleId="Akapitzlist1">
    <w:name w:val="Akapit z listą1"/>
    <w:basedOn w:val="Normalny"/>
    <w:rsid w:val="005C4692"/>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5C469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5C4692"/>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5C469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4692"/>
    <w:rPr>
      <w:rFonts w:ascii="Times New Roman" w:eastAsia="Times New Roman" w:hAnsi="Times New Roman" w:cs="Times New Roman"/>
      <w:sz w:val="20"/>
      <w:szCs w:val="20"/>
      <w:lang w:eastAsia="pl-PL"/>
    </w:rPr>
  </w:style>
  <w:style w:type="character" w:styleId="Odwoanieprzypisukocowego">
    <w:name w:val="endnote reference"/>
    <w:semiHidden/>
    <w:rsid w:val="005C4692"/>
    <w:rPr>
      <w:vertAlign w:val="superscript"/>
    </w:rPr>
  </w:style>
  <w:style w:type="paragraph" w:styleId="Akapitzlist">
    <w:name w:val="List Paragraph"/>
    <w:aliases w:val="normalny tekst"/>
    <w:basedOn w:val="Normalny"/>
    <w:link w:val="AkapitzlistZnak"/>
    <w:uiPriority w:val="1"/>
    <w:qFormat/>
    <w:rsid w:val="005C4692"/>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1"/>
    <w:rsid w:val="005C4692"/>
    <w:rPr>
      <w:rFonts w:ascii="Arial" w:eastAsia="Times New Roman" w:hAnsi="Arial" w:cs="Times New Roman"/>
      <w:sz w:val="20"/>
      <w:szCs w:val="20"/>
      <w:lang w:eastAsia="pl-PL"/>
    </w:rPr>
  </w:style>
  <w:style w:type="paragraph" w:customStyle="1" w:styleId="Zwykytekst1">
    <w:name w:val="Zwykły tekst1"/>
    <w:basedOn w:val="Normalny"/>
    <w:rsid w:val="005C4692"/>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5C4692"/>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C46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5C469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5C4692"/>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5C4692"/>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5C4692"/>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5C4692"/>
    <w:rPr>
      <w:rFonts w:ascii="Verdana" w:hAnsi="Verdana" w:cs="Verdana"/>
      <w:b/>
      <w:bCs/>
      <w:sz w:val="14"/>
      <w:szCs w:val="14"/>
    </w:rPr>
  </w:style>
  <w:style w:type="character" w:customStyle="1" w:styleId="FontStyle184">
    <w:name w:val="Font Style184"/>
    <w:uiPriority w:val="99"/>
    <w:rsid w:val="005C4692"/>
    <w:rPr>
      <w:rFonts w:ascii="Verdana" w:hAnsi="Verdana" w:cs="Verdana"/>
      <w:sz w:val="14"/>
      <w:szCs w:val="14"/>
    </w:rPr>
  </w:style>
  <w:style w:type="paragraph" w:styleId="Poprawka">
    <w:name w:val="Revision"/>
    <w:hidden/>
    <w:uiPriority w:val="99"/>
    <w:semiHidden/>
    <w:rsid w:val="005C469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5C4692"/>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5C4692"/>
    <w:rPr>
      <w:rFonts w:ascii="Arial" w:eastAsia="DejaVu Sans" w:hAnsi="Arial" w:cs="Times New Roman"/>
      <w:i/>
      <w:iCs/>
      <w:sz w:val="28"/>
      <w:szCs w:val="28"/>
      <w:lang w:eastAsia="ar-SA"/>
    </w:rPr>
  </w:style>
  <w:style w:type="paragraph" w:customStyle="1" w:styleId="Tekstpodstawowy21">
    <w:name w:val="Tekst podstawowy 21"/>
    <w:basedOn w:val="Normalny"/>
    <w:rsid w:val="005C4692"/>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5C4692"/>
    <w:rPr>
      <w:rFonts w:ascii="Segoe UI" w:hAnsi="Segoe UI" w:cs="Segoe UI"/>
      <w:color w:val="000000"/>
      <w:sz w:val="20"/>
      <w:szCs w:val="20"/>
    </w:rPr>
  </w:style>
  <w:style w:type="character" w:customStyle="1" w:styleId="FontStyle1843">
    <w:name w:val="Font Style1843"/>
    <w:uiPriority w:val="99"/>
    <w:rsid w:val="005C4692"/>
    <w:rPr>
      <w:rFonts w:ascii="Segoe UI" w:hAnsi="Segoe UI" w:cs="Segoe UI"/>
      <w:b/>
      <w:bCs/>
      <w:color w:val="000000"/>
      <w:sz w:val="20"/>
      <w:szCs w:val="20"/>
    </w:rPr>
  </w:style>
  <w:style w:type="paragraph" w:customStyle="1" w:styleId="Style8">
    <w:name w:val="Style8"/>
    <w:basedOn w:val="Normalny"/>
    <w:uiPriority w:val="99"/>
    <w:rsid w:val="005C4692"/>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5C4692"/>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5C46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5C4692"/>
    <w:rPr>
      <w:rFonts w:ascii="Segoe UI" w:hAnsi="Segoe UI" w:cs="Segoe UI"/>
      <w:i/>
      <w:iCs/>
      <w:color w:val="000000"/>
      <w:sz w:val="20"/>
      <w:szCs w:val="20"/>
    </w:rPr>
  </w:style>
  <w:style w:type="character" w:customStyle="1" w:styleId="FontStyle3319">
    <w:name w:val="Font Style3319"/>
    <w:uiPriority w:val="99"/>
    <w:rsid w:val="005C4692"/>
    <w:rPr>
      <w:rFonts w:ascii="Segoe UI" w:hAnsi="Segoe UI" w:cs="Segoe UI"/>
      <w:i/>
      <w:iCs/>
      <w:color w:val="000000"/>
      <w:sz w:val="16"/>
      <w:szCs w:val="16"/>
    </w:rPr>
  </w:style>
  <w:style w:type="paragraph" w:customStyle="1" w:styleId="Style30">
    <w:name w:val="Style30"/>
    <w:basedOn w:val="Normalny"/>
    <w:uiPriority w:val="99"/>
    <w:rsid w:val="005C4692"/>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5C4692"/>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5C4692"/>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5C4692"/>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5C4692"/>
    <w:rPr>
      <w:rFonts w:ascii="Segoe UI" w:hAnsi="Segoe UI" w:cs="Segoe UI"/>
      <w:b/>
      <w:bCs/>
      <w:color w:val="000000"/>
      <w:sz w:val="20"/>
      <w:szCs w:val="20"/>
    </w:rPr>
  </w:style>
  <w:style w:type="character" w:customStyle="1" w:styleId="FontStyle3317">
    <w:name w:val="Font Style3317"/>
    <w:uiPriority w:val="99"/>
    <w:rsid w:val="005C4692"/>
    <w:rPr>
      <w:rFonts w:ascii="Segoe UI" w:hAnsi="Segoe UI" w:cs="Segoe UI"/>
      <w:b/>
      <w:bCs/>
      <w:color w:val="000000"/>
      <w:sz w:val="24"/>
      <w:szCs w:val="24"/>
    </w:rPr>
  </w:style>
  <w:style w:type="paragraph" w:customStyle="1" w:styleId="Style662">
    <w:name w:val="Style662"/>
    <w:basedOn w:val="Normalny"/>
    <w:uiPriority w:val="99"/>
    <w:rsid w:val="005C4692"/>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5C4692"/>
    <w:rPr>
      <w:rFonts w:ascii="Segoe UI" w:hAnsi="Segoe UI" w:cs="Segoe UI"/>
      <w:b/>
      <w:bCs/>
      <w:color w:val="000000"/>
      <w:sz w:val="20"/>
      <w:szCs w:val="20"/>
    </w:rPr>
  </w:style>
  <w:style w:type="character" w:customStyle="1" w:styleId="FontStyle3320">
    <w:name w:val="Font Style3320"/>
    <w:uiPriority w:val="99"/>
    <w:rsid w:val="005C4692"/>
    <w:rPr>
      <w:rFonts w:ascii="Segoe UI" w:hAnsi="Segoe UI" w:cs="Segoe UI"/>
      <w:color w:val="000000"/>
      <w:sz w:val="20"/>
      <w:szCs w:val="20"/>
    </w:rPr>
  </w:style>
  <w:style w:type="paragraph" w:customStyle="1" w:styleId="Style1414">
    <w:name w:val="Style1414"/>
    <w:basedOn w:val="Normalny"/>
    <w:uiPriority w:val="99"/>
    <w:rsid w:val="005C4692"/>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5C4692"/>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5C46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5C46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5C4692"/>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5C4692"/>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5C4692"/>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C4692"/>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5C4692"/>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5C4692"/>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5C4692"/>
  </w:style>
  <w:style w:type="paragraph" w:styleId="Cytatintensywny">
    <w:name w:val="Intense Quote"/>
    <w:basedOn w:val="Normalny"/>
    <w:next w:val="Normalny"/>
    <w:link w:val="CytatintensywnyZnak"/>
    <w:uiPriority w:val="30"/>
    <w:qFormat/>
    <w:rsid w:val="005C4692"/>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5C4692"/>
    <w:rPr>
      <w:rFonts w:ascii="Times New Roman" w:eastAsia="Times New Roman" w:hAnsi="Times New Roman" w:cs="Times New Roman"/>
      <w:i/>
      <w:iCs/>
      <w:color w:val="5B9BD5"/>
      <w:sz w:val="24"/>
      <w:szCs w:val="24"/>
      <w:lang w:eastAsia="pl-PL"/>
    </w:rPr>
  </w:style>
  <w:style w:type="paragraph" w:customStyle="1" w:styleId="Default">
    <w:name w:val="Default"/>
    <w:rsid w:val="005C46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
    <w:name w:val="WW-Normal"/>
    <w:rsid w:val="005C4692"/>
    <w:pPr>
      <w:suppressAutoHyphens/>
      <w:autoSpaceDE w:val="0"/>
      <w:spacing w:after="0" w:line="240" w:lineRule="auto"/>
    </w:pPr>
    <w:rPr>
      <w:rFonts w:ascii="Tahoma" w:eastAsia="Times New Roman" w:hAnsi="Tahoma" w:cs="Tahoma"/>
      <w:color w:val="000000"/>
      <w:kern w:val="1"/>
      <w:sz w:val="24"/>
      <w:szCs w:val="24"/>
      <w:lang w:eastAsia="zh-CN"/>
    </w:rPr>
  </w:style>
  <w:style w:type="character" w:customStyle="1" w:styleId="FontStyle55">
    <w:name w:val="Font Style55"/>
    <w:uiPriority w:val="99"/>
    <w:rsid w:val="005C4692"/>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7194</Words>
  <Characters>43169</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dcterms:created xsi:type="dcterms:W3CDTF">2018-11-20T12:50:00Z</dcterms:created>
  <dcterms:modified xsi:type="dcterms:W3CDTF">2018-11-20T12:53:00Z</dcterms:modified>
</cp:coreProperties>
</file>